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45D43" w14:textId="25816D6F" w:rsidR="0032263F" w:rsidRDefault="009023D5" w:rsidP="009023D5">
      <w:pPr>
        <w:tabs>
          <w:tab w:val="left" w:pos="720"/>
          <w:tab w:val="left" w:pos="7200"/>
          <w:tab w:val="left" w:pos="9360"/>
        </w:tabs>
        <w:ind w:left="720" w:hanging="720"/>
        <w:jc w:val="center"/>
        <w:rPr>
          <w:rFonts w:cstheme="minorHAnsi"/>
          <w:b/>
          <w:sz w:val="30"/>
          <w:szCs w:val="30"/>
        </w:rPr>
      </w:pPr>
      <w:r w:rsidRPr="009023D5">
        <w:rPr>
          <w:rFonts w:cstheme="minorHAnsi"/>
          <w:b/>
          <w:sz w:val="30"/>
          <w:szCs w:val="30"/>
        </w:rPr>
        <w:t xml:space="preserve">Missouri District </w:t>
      </w:r>
      <w:r w:rsidR="00351D7A">
        <w:rPr>
          <w:rFonts w:cstheme="minorHAnsi"/>
          <w:b/>
          <w:sz w:val="30"/>
          <w:szCs w:val="30"/>
        </w:rPr>
        <w:t xml:space="preserve">LCMS </w:t>
      </w:r>
      <w:r w:rsidRPr="009023D5">
        <w:rPr>
          <w:rFonts w:cstheme="minorHAnsi"/>
          <w:b/>
          <w:sz w:val="30"/>
          <w:szCs w:val="30"/>
        </w:rPr>
        <w:t>Mission</w:t>
      </w:r>
      <w:r w:rsidR="0032263F">
        <w:rPr>
          <w:rFonts w:cstheme="minorHAnsi"/>
          <w:b/>
          <w:sz w:val="30"/>
          <w:szCs w:val="30"/>
        </w:rPr>
        <w:t>s</w:t>
      </w:r>
    </w:p>
    <w:p w14:paraId="595E61BA" w14:textId="1DC0C6F2" w:rsidR="009023D5" w:rsidRPr="009023D5" w:rsidRDefault="00350D1A" w:rsidP="009023D5">
      <w:pPr>
        <w:tabs>
          <w:tab w:val="left" w:pos="720"/>
          <w:tab w:val="left" w:pos="7200"/>
          <w:tab w:val="left" w:pos="9360"/>
        </w:tabs>
        <w:ind w:left="720" w:hanging="720"/>
        <w:jc w:val="center"/>
        <w:rPr>
          <w:rFonts w:cstheme="minorHAnsi"/>
          <w:b/>
          <w:sz w:val="30"/>
          <w:szCs w:val="30"/>
        </w:rPr>
      </w:pPr>
      <w:r>
        <w:rPr>
          <w:rFonts w:cstheme="minorHAnsi"/>
          <w:b/>
          <w:sz w:val="30"/>
          <w:szCs w:val="30"/>
        </w:rPr>
        <w:t>Mini</w:t>
      </w:r>
      <w:r w:rsidR="00DF1EC7">
        <w:rPr>
          <w:rFonts w:cstheme="minorHAnsi"/>
          <w:b/>
          <w:sz w:val="30"/>
          <w:szCs w:val="30"/>
        </w:rPr>
        <w:t xml:space="preserve"> </w:t>
      </w:r>
      <w:r w:rsidR="009023D5" w:rsidRPr="009023D5">
        <w:rPr>
          <w:rFonts w:cstheme="minorHAnsi"/>
          <w:b/>
          <w:sz w:val="30"/>
          <w:szCs w:val="30"/>
        </w:rPr>
        <w:t>Grant</w:t>
      </w:r>
      <w:r w:rsidR="0032263F">
        <w:rPr>
          <w:rFonts w:cstheme="minorHAnsi"/>
          <w:b/>
          <w:sz w:val="30"/>
          <w:szCs w:val="30"/>
        </w:rPr>
        <w:t xml:space="preserve"> Application Process</w:t>
      </w:r>
    </w:p>
    <w:p w14:paraId="565F30D9" w14:textId="77777777" w:rsidR="009023D5" w:rsidRPr="009023D5" w:rsidRDefault="009023D5" w:rsidP="009023D5">
      <w:pPr>
        <w:tabs>
          <w:tab w:val="left" w:pos="720"/>
          <w:tab w:val="left" w:pos="7200"/>
          <w:tab w:val="left" w:pos="9360"/>
        </w:tabs>
        <w:ind w:left="720" w:hanging="720"/>
        <w:jc w:val="center"/>
        <w:rPr>
          <w:rFonts w:cstheme="minorHAnsi"/>
        </w:rPr>
      </w:pPr>
    </w:p>
    <w:p w14:paraId="3A5ED10C" w14:textId="77777777" w:rsidR="000C6B10" w:rsidRDefault="000C6B10" w:rsidP="000C6B10">
      <w:pPr>
        <w:tabs>
          <w:tab w:val="left" w:pos="720"/>
          <w:tab w:val="left" w:pos="7200"/>
          <w:tab w:val="left" w:pos="9360"/>
        </w:tabs>
        <w:spacing w:after="240"/>
        <w:ind w:left="720" w:hanging="720"/>
        <w:rPr>
          <w:rFonts w:cstheme="minorHAnsi"/>
          <w:b/>
        </w:rPr>
      </w:pPr>
    </w:p>
    <w:p w14:paraId="5AEBCD5C" w14:textId="113F0992" w:rsidR="0018630F" w:rsidRDefault="009023D5" w:rsidP="000C6B10">
      <w:pPr>
        <w:tabs>
          <w:tab w:val="left" w:pos="720"/>
          <w:tab w:val="left" w:pos="7200"/>
          <w:tab w:val="left" w:pos="9360"/>
        </w:tabs>
        <w:spacing w:after="240"/>
        <w:ind w:left="720" w:hanging="720"/>
        <w:rPr>
          <w:rFonts w:cstheme="minorHAnsi"/>
        </w:rPr>
      </w:pPr>
      <w:r w:rsidRPr="009023D5">
        <w:rPr>
          <w:rFonts w:cstheme="minorHAnsi"/>
          <w:b/>
        </w:rPr>
        <w:t>Introduction:</w:t>
      </w:r>
      <w:r w:rsidRPr="009023D5">
        <w:rPr>
          <w:rFonts w:cstheme="minorHAnsi"/>
        </w:rPr>
        <w:t xml:space="preserve"> </w:t>
      </w:r>
      <w:bookmarkStart w:id="0" w:name="_Hlk536102784"/>
      <w:r w:rsidRPr="009023D5">
        <w:rPr>
          <w:rFonts w:cstheme="minorHAnsi"/>
        </w:rPr>
        <w:t xml:space="preserve">The </w:t>
      </w:r>
      <w:r w:rsidR="00DB4FD5">
        <w:rPr>
          <w:rFonts w:cstheme="minorHAnsi"/>
        </w:rPr>
        <w:t xml:space="preserve">purpose of a </w:t>
      </w:r>
      <w:r w:rsidR="00F33595">
        <w:rPr>
          <w:rFonts w:cstheme="minorHAnsi"/>
        </w:rPr>
        <w:t>mini grant</w:t>
      </w:r>
      <w:r w:rsidR="00DB4FD5">
        <w:rPr>
          <w:rFonts w:cstheme="minorHAnsi"/>
        </w:rPr>
        <w:t xml:space="preserve"> is to </w:t>
      </w:r>
      <w:r w:rsidR="00340E94">
        <w:rPr>
          <w:rFonts w:cstheme="minorHAnsi"/>
        </w:rPr>
        <w:t xml:space="preserve">provide a simple process to </w:t>
      </w:r>
      <w:r w:rsidR="00A31D06">
        <w:rPr>
          <w:rFonts w:cstheme="minorHAnsi"/>
        </w:rPr>
        <w:t xml:space="preserve">help congregations start new mission initiatives. </w:t>
      </w:r>
      <w:r w:rsidR="0018630F">
        <w:rPr>
          <w:rFonts w:cstheme="minorHAnsi"/>
        </w:rPr>
        <w:t>Mini grants support four categories of such initiatives:</w:t>
      </w:r>
    </w:p>
    <w:p w14:paraId="397245E8" w14:textId="6FCD010E" w:rsidR="006F5BF3" w:rsidRPr="009023D5" w:rsidRDefault="006F5BF3" w:rsidP="000C6B10">
      <w:pPr>
        <w:pStyle w:val="ListParagraph"/>
        <w:numPr>
          <w:ilvl w:val="0"/>
          <w:numId w:val="1"/>
        </w:numPr>
        <w:tabs>
          <w:tab w:val="left" w:pos="720"/>
          <w:tab w:val="left" w:pos="7200"/>
          <w:tab w:val="left" w:pos="9360"/>
        </w:tabs>
        <w:spacing w:after="120"/>
        <w:ind w:left="994"/>
        <w:contextualSpacing w:val="0"/>
        <w:rPr>
          <w:rFonts w:cstheme="minorHAnsi"/>
        </w:rPr>
      </w:pPr>
      <w:r w:rsidRPr="009023D5">
        <w:rPr>
          <w:rFonts w:cstheme="minorHAnsi"/>
          <w:b/>
        </w:rPr>
        <w:t>Community Engagement:</w:t>
      </w:r>
      <w:r w:rsidRPr="009023D5">
        <w:rPr>
          <w:rFonts w:cstheme="minorHAnsi"/>
        </w:rPr>
        <w:t xml:space="preserve"> </w:t>
      </w:r>
      <w:r w:rsidR="005A5687">
        <w:rPr>
          <w:rFonts w:cstheme="minorHAnsi"/>
        </w:rPr>
        <w:t xml:space="preserve">Initiatives </w:t>
      </w:r>
      <w:r w:rsidR="00A9217D">
        <w:rPr>
          <w:rFonts w:cstheme="minorHAnsi"/>
        </w:rPr>
        <w:t xml:space="preserve">where a community need has been identified </w:t>
      </w:r>
      <w:r w:rsidR="00522E80">
        <w:rPr>
          <w:rFonts w:cstheme="minorHAnsi"/>
        </w:rPr>
        <w:t xml:space="preserve">and </w:t>
      </w:r>
      <w:r w:rsidR="008D4ECB">
        <w:rPr>
          <w:rFonts w:cstheme="minorHAnsi"/>
        </w:rPr>
        <w:t xml:space="preserve">volunteers from the congregation are directly </w:t>
      </w:r>
      <w:r w:rsidR="00667817">
        <w:rPr>
          <w:rFonts w:cstheme="minorHAnsi"/>
        </w:rPr>
        <w:t xml:space="preserve">involved in </w:t>
      </w:r>
      <w:r w:rsidR="0024101C">
        <w:rPr>
          <w:rFonts w:cstheme="minorHAnsi"/>
        </w:rPr>
        <w:t>ongoing</w:t>
      </w:r>
      <w:r w:rsidR="00BF7B49">
        <w:rPr>
          <w:rFonts w:cstheme="minorHAnsi"/>
        </w:rPr>
        <w:t xml:space="preserve"> </w:t>
      </w:r>
      <w:r w:rsidR="00667817">
        <w:rPr>
          <w:rFonts w:cstheme="minorHAnsi"/>
        </w:rPr>
        <w:t xml:space="preserve">service </w:t>
      </w:r>
      <w:r w:rsidR="00BF7B49">
        <w:rPr>
          <w:rFonts w:cstheme="minorHAnsi"/>
        </w:rPr>
        <w:t xml:space="preserve">(more than an event) </w:t>
      </w:r>
      <w:r w:rsidRPr="009023D5">
        <w:rPr>
          <w:rFonts w:cstheme="minorHAnsi"/>
        </w:rPr>
        <w:t>building external relationships in the</w:t>
      </w:r>
      <w:r w:rsidR="00173E6F">
        <w:rPr>
          <w:rFonts w:cstheme="minorHAnsi"/>
        </w:rPr>
        <w:t>ir</w:t>
      </w:r>
      <w:r w:rsidRPr="009023D5">
        <w:rPr>
          <w:rFonts w:cstheme="minorHAnsi"/>
        </w:rPr>
        <w:t xml:space="preserve"> communit</w:t>
      </w:r>
      <w:r w:rsidR="00173E6F">
        <w:rPr>
          <w:rFonts w:cstheme="minorHAnsi"/>
        </w:rPr>
        <w:t xml:space="preserve">ies </w:t>
      </w:r>
      <w:r w:rsidR="006B0A2C">
        <w:rPr>
          <w:rFonts w:cstheme="minorHAnsi"/>
        </w:rPr>
        <w:t xml:space="preserve">as </w:t>
      </w:r>
      <w:r w:rsidR="00FF6B8E">
        <w:rPr>
          <w:rFonts w:cstheme="minorHAnsi"/>
        </w:rPr>
        <w:t>Christian witness</w:t>
      </w:r>
      <w:r w:rsidR="006B0A2C">
        <w:rPr>
          <w:rFonts w:cstheme="minorHAnsi"/>
        </w:rPr>
        <w:t>es</w:t>
      </w:r>
      <w:r w:rsidR="00FF6B8E">
        <w:rPr>
          <w:rFonts w:cstheme="minorHAnsi"/>
        </w:rPr>
        <w:t>.</w:t>
      </w:r>
    </w:p>
    <w:p w14:paraId="6FF0ACA5" w14:textId="73B6E542" w:rsidR="006F5BF3" w:rsidRDefault="007469FE" w:rsidP="000C6B10">
      <w:pPr>
        <w:pStyle w:val="ListParagraph"/>
        <w:numPr>
          <w:ilvl w:val="0"/>
          <w:numId w:val="1"/>
        </w:numPr>
        <w:tabs>
          <w:tab w:val="left" w:pos="720"/>
          <w:tab w:val="left" w:pos="7200"/>
          <w:tab w:val="left" w:pos="9360"/>
        </w:tabs>
        <w:spacing w:after="120"/>
        <w:ind w:left="994"/>
        <w:contextualSpacing w:val="0"/>
        <w:rPr>
          <w:rFonts w:cstheme="minorHAnsi"/>
        </w:rPr>
      </w:pPr>
      <w:r>
        <w:rPr>
          <w:rFonts w:cstheme="minorHAnsi"/>
          <w:b/>
        </w:rPr>
        <w:t>Church Worker Pipeline</w:t>
      </w:r>
      <w:r w:rsidR="006F5BF3" w:rsidRPr="009023D5">
        <w:rPr>
          <w:rFonts w:cstheme="minorHAnsi"/>
          <w:b/>
        </w:rPr>
        <w:t>:</w:t>
      </w:r>
      <w:r w:rsidR="006F5BF3" w:rsidRPr="009023D5">
        <w:rPr>
          <w:rFonts w:cstheme="minorHAnsi"/>
        </w:rPr>
        <w:t xml:space="preserve"> </w:t>
      </w:r>
      <w:r w:rsidR="00E405AB">
        <w:rPr>
          <w:rFonts w:cstheme="minorHAnsi"/>
        </w:rPr>
        <w:t>D</w:t>
      </w:r>
      <w:r w:rsidR="006E3ED1">
        <w:rPr>
          <w:rFonts w:cstheme="minorHAnsi"/>
        </w:rPr>
        <w:t>iscipleship initiative</w:t>
      </w:r>
      <w:r w:rsidR="00E405AB">
        <w:rPr>
          <w:rFonts w:cstheme="minorHAnsi"/>
        </w:rPr>
        <w:t>s</w:t>
      </w:r>
      <w:r w:rsidR="006E3ED1">
        <w:rPr>
          <w:rFonts w:cstheme="minorHAnsi"/>
        </w:rPr>
        <w:t xml:space="preserve"> </w:t>
      </w:r>
      <w:r w:rsidR="00E405AB">
        <w:rPr>
          <w:rFonts w:cstheme="minorHAnsi"/>
        </w:rPr>
        <w:t xml:space="preserve">of </w:t>
      </w:r>
      <w:r w:rsidR="006F5BF3">
        <w:rPr>
          <w:rFonts w:cstheme="minorHAnsi"/>
        </w:rPr>
        <w:t>e</w:t>
      </w:r>
      <w:r w:rsidR="006F5BF3" w:rsidRPr="009023D5">
        <w:rPr>
          <w:rFonts w:cstheme="minorHAnsi"/>
        </w:rPr>
        <w:t xml:space="preserve">quipping and </w:t>
      </w:r>
      <w:r w:rsidR="006F5BF3">
        <w:rPr>
          <w:rFonts w:cstheme="minorHAnsi"/>
        </w:rPr>
        <w:t xml:space="preserve">mobilizing </w:t>
      </w:r>
      <w:r w:rsidR="006D650B">
        <w:rPr>
          <w:rFonts w:cstheme="minorHAnsi"/>
        </w:rPr>
        <w:t xml:space="preserve">people to </w:t>
      </w:r>
      <w:r w:rsidR="00880E2C">
        <w:rPr>
          <w:rFonts w:cstheme="minorHAnsi"/>
        </w:rPr>
        <w:t>exercis</w:t>
      </w:r>
      <w:r w:rsidR="002A1D98">
        <w:rPr>
          <w:rFonts w:cstheme="minorHAnsi"/>
        </w:rPr>
        <w:t xml:space="preserve">e </w:t>
      </w:r>
      <w:r w:rsidR="00880E2C">
        <w:rPr>
          <w:rFonts w:cstheme="minorHAnsi"/>
        </w:rPr>
        <w:t xml:space="preserve">their </w:t>
      </w:r>
      <w:r w:rsidR="002A1D98">
        <w:rPr>
          <w:rFonts w:cstheme="minorHAnsi"/>
        </w:rPr>
        <w:t xml:space="preserve">Christian </w:t>
      </w:r>
      <w:r w:rsidR="00880E2C">
        <w:rPr>
          <w:rFonts w:cstheme="minorHAnsi"/>
        </w:rPr>
        <w:t>Vocation</w:t>
      </w:r>
      <w:r w:rsidR="00714E68">
        <w:rPr>
          <w:rFonts w:cstheme="minorHAnsi"/>
        </w:rPr>
        <w:t xml:space="preserve">. </w:t>
      </w:r>
      <w:r w:rsidR="00FD38C3">
        <w:rPr>
          <w:rFonts w:cstheme="minorHAnsi"/>
        </w:rPr>
        <w:t xml:space="preserve">Churches applying </w:t>
      </w:r>
      <w:r w:rsidR="00ED5250">
        <w:rPr>
          <w:rFonts w:cstheme="minorHAnsi"/>
        </w:rPr>
        <w:t>are intentional</w:t>
      </w:r>
      <w:r w:rsidR="00CE3F9B">
        <w:rPr>
          <w:rFonts w:cstheme="minorHAnsi"/>
        </w:rPr>
        <w:t xml:space="preserve">ly committed to an ongoing process of </w:t>
      </w:r>
      <w:r w:rsidR="002B2C77">
        <w:rPr>
          <w:rFonts w:cstheme="minorHAnsi"/>
        </w:rPr>
        <w:t xml:space="preserve">praying, identifying, </w:t>
      </w:r>
      <w:r w:rsidR="006A17CA">
        <w:rPr>
          <w:rFonts w:cstheme="minorHAnsi"/>
        </w:rPr>
        <w:t>equipping,</w:t>
      </w:r>
      <w:r w:rsidR="00C90C73">
        <w:rPr>
          <w:rFonts w:cstheme="minorHAnsi"/>
        </w:rPr>
        <w:t xml:space="preserve"> and mobil</w:t>
      </w:r>
      <w:r w:rsidR="006D575F">
        <w:rPr>
          <w:rFonts w:cstheme="minorHAnsi"/>
        </w:rPr>
        <w:t xml:space="preserve">izing </w:t>
      </w:r>
      <w:r w:rsidR="00E75EC9">
        <w:rPr>
          <w:rFonts w:cstheme="minorHAnsi"/>
        </w:rPr>
        <w:t xml:space="preserve">“workers for the harvest.” </w:t>
      </w:r>
      <w:r w:rsidR="003136B2">
        <w:rPr>
          <w:rFonts w:cstheme="minorHAnsi"/>
        </w:rPr>
        <w:t>These workers</w:t>
      </w:r>
      <w:r w:rsidR="00EC658A">
        <w:rPr>
          <w:rFonts w:cstheme="minorHAnsi"/>
        </w:rPr>
        <w:t xml:space="preserve"> may be future </w:t>
      </w:r>
      <w:r w:rsidR="000608C2">
        <w:rPr>
          <w:rFonts w:cstheme="minorHAnsi"/>
        </w:rPr>
        <w:t>community missionaries, minist</w:t>
      </w:r>
      <w:r w:rsidR="003136B2">
        <w:rPr>
          <w:rFonts w:cstheme="minorHAnsi"/>
        </w:rPr>
        <w:t xml:space="preserve">ry </w:t>
      </w:r>
      <w:r w:rsidR="00EC658A">
        <w:rPr>
          <w:rFonts w:cstheme="minorHAnsi"/>
        </w:rPr>
        <w:t xml:space="preserve">volunteers, lay </w:t>
      </w:r>
      <w:r w:rsidR="00AC4C64">
        <w:rPr>
          <w:rFonts w:cstheme="minorHAnsi"/>
        </w:rPr>
        <w:t xml:space="preserve">leaders, </w:t>
      </w:r>
      <w:r w:rsidR="00635AEC">
        <w:rPr>
          <w:rFonts w:cstheme="minorHAnsi"/>
        </w:rPr>
        <w:t>and/</w:t>
      </w:r>
      <w:r w:rsidR="00D370CB">
        <w:rPr>
          <w:rFonts w:cstheme="minorHAnsi"/>
        </w:rPr>
        <w:t>or rostered church workers</w:t>
      </w:r>
      <w:r w:rsidR="003D0880">
        <w:rPr>
          <w:rFonts w:cstheme="minorHAnsi"/>
        </w:rPr>
        <w:t xml:space="preserve">. Funding supports </w:t>
      </w:r>
      <w:r w:rsidR="00D33AA6">
        <w:rPr>
          <w:rFonts w:cstheme="minorHAnsi"/>
        </w:rPr>
        <w:t>initiatives</w:t>
      </w:r>
      <w:r w:rsidR="003D0880">
        <w:rPr>
          <w:rFonts w:cstheme="minorHAnsi"/>
        </w:rPr>
        <w:t xml:space="preserve"> where such individuals are </w:t>
      </w:r>
      <w:r w:rsidR="006F5BF3">
        <w:rPr>
          <w:rFonts w:cstheme="minorHAnsi"/>
        </w:rPr>
        <w:t xml:space="preserve">intentionally sent </w:t>
      </w:r>
      <w:r w:rsidR="003D0880">
        <w:rPr>
          <w:rFonts w:cstheme="minorHAnsi"/>
        </w:rPr>
        <w:t xml:space="preserve">to start new </w:t>
      </w:r>
      <w:r w:rsidR="006D575F">
        <w:rPr>
          <w:rFonts w:cstheme="minorHAnsi"/>
        </w:rPr>
        <w:t xml:space="preserve">mission </w:t>
      </w:r>
      <w:r w:rsidR="003D0880">
        <w:rPr>
          <w:rFonts w:cstheme="minorHAnsi"/>
        </w:rPr>
        <w:t xml:space="preserve">initiatives </w:t>
      </w:r>
      <w:r w:rsidR="00D33AA6">
        <w:rPr>
          <w:rFonts w:cstheme="minorHAnsi"/>
        </w:rPr>
        <w:t>like</w:t>
      </w:r>
      <w:r w:rsidR="00D95DD8">
        <w:rPr>
          <w:rFonts w:cstheme="minorHAnsi"/>
        </w:rPr>
        <w:t xml:space="preserve"> an internship.</w:t>
      </w:r>
    </w:p>
    <w:p w14:paraId="395E616C" w14:textId="2A4294F1" w:rsidR="004F66B1" w:rsidRPr="009023D5" w:rsidRDefault="004F66B1" w:rsidP="000C6B10">
      <w:pPr>
        <w:pStyle w:val="ListParagraph"/>
        <w:numPr>
          <w:ilvl w:val="0"/>
          <w:numId w:val="1"/>
        </w:numPr>
        <w:tabs>
          <w:tab w:val="left" w:pos="720"/>
          <w:tab w:val="left" w:pos="7200"/>
          <w:tab w:val="left" w:pos="9360"/>
        </w:tabs>
        <w:spacing w:after="120"/>
        <w:ind w:left="994"/>
        <w:contextualSpacing w:val="0"/>
        <w:rPr>
          <w:rFonts w:cstheme="minorHAnsi"/>
        </w:rPr>
      </w:pPr>
      <w:r>
        <w:rPr>
          <w:rFonts w:cstheme="minorHAnsi"/>
          <w:b/>
        </w:rPr>
        <w:t>Multi</w:t>
      </w:r>
      <w:r w:rsidRPr="004F66B1">
        <w:rPr>
          <w:rFonts w:cstheme="minorHAnsi"/>
          <w:b/>
        </w:rPr>
        <w:t>-Ethnic Ministry:</w:t>
      </w:r>
      <w:r>
        <w:rPr>
          <w:rFonts w:cstheme="minorHAnsi"/>
        </w:rPr>
        <w:t xml:space="preserve"> </w:t>
      </w:r>
      <w:r w:rsidR="00865BA6">
        <w:rPr>
          <w:rFonts w:cstheme="minorHAnsi"/>
        </w:rPr>
        <w:t>Initiatives where c</w:t>
      </w:r>
      <w:r w:rsidR="00487950">
        <w:rPr>
          <w:rFonts w:cstheme="minorHAnsi"/>
        </w:rPr>
        <w:t xml:space="preserve">ongregations are intentionally taking steps to build relationships </w:t>
      </w:r>
      <w:r w:rsidR="003F1BD6">
        <w:rPr>
          <w:rFonts w:cstheme="minorHAnsi"/>
        </w:rPr>
        <w:t xml:space="preserve">and </w:t>
      </w:r>
      <w:r w:rsidR="00A34D56">
        <w:rPr>
          <w:rFonts w:cstheme="minorHAnsi"/>
        </w:rPr>
        <w:t xml:space="preserve">build bridges </w:t>
      </w:r>
      <w:r w:rsidR="00487950">
        <w:rPr>
          <w:rFonts w:cstheme="minorHAnsi"/>
        </w:rPr>
        <w:t xml:space="preserve">with </w:t>
      </w:r>
      <w:r w:rsidR="00D2444A">
        <w:rPr>
          <w:rFonts w:cstheme="minorHAnsi"/>
        </w:rPr>
        <w:t xml:space="preserve">local </w:t>
      </w:r>
      <w:r w:rsidR="00931634">
        <w:rPr>
          <w:rFonts w:cstheme="minorHAnsi"/>
        </w:rPr>
        <w:t>first- and second-generation</w:t>
      </w:r>
      <w:r w:rsidR="003F1BD6">
        <w:rPr>
          <w:rFonts w:cstheme="minorHAnsi"/>
        </w:rPr>
        <w:t xml:space="preserve"> immigrants</w:t>
      </w:r>
      <w:r w:rsidR="00D2444A">
        <w:rPr>
          <w:rFonts w:cstheme="minorHAnsi"/>
        </w:rPr>
        <w:t xml:space="preserve">. </w:t>
      </w:r>
      <w:r w:rsidR="00AA2D3F">
        <w:rPr>
          <w:rFonts w:cstheme="minorHAnsi"/>
        </w:rPr>
        <w:t>Such</w:t>
      </w:r>
      <w:r w:rsidR="00FF1B9F">
        <w:rPr>
          <w:rFonts w:cstheme="minorHAnsi"/>
        </w:rPr>
        <w:t xml:space="preserve"> initiatives include </w:t>
      </w:r>
      <w:r w:rsidR="00187F8A">
        <w:rPr>
          <w:rFonts w:cstheme="minorHAnsi"/>
        </w:rPr>
        <w:t xml:space="preserve">activities that </w:t>
      </w:r>
      <w:r w:rsidR="006C2B87">
        <w:rPr>
          <w:rFonts w:cstheme="minorHAnsi"/>
        </w:rPr>
        <w:t xml:space="preserve">are </w:t>
      </w:r>
      <w:r w:rsidR="00187F8A">
        <w:rPr>
          <w:rFonts w:cstheme="minorHAnsi"/>
        </w:rPr>
        <w:t>c</w:t>
      </w:r>
      <w:r w:rsidR="00237A1E">
        <w:rPr>
          <w:rFonts w:cstheme="minorHAnsi"/>
        </w:rPr>
        <w:t>ross-cultural</w:t>
      </w:r>
      <w:r w:rsidR="00D2444A">
        <w:rPr>
          <w:rFonts w:cstheme="minorHAnsi"/>
        </w:rPr>
        <w:t xml:space="preserve"> in the host congregation(s).</w:t>
      </w:r>
    </w:p>
    <w:p w14:paraId="7F1C2E33" w14:textId="4C702758" w:rsidR="006F5BF3" w:rsidRPr="00DF1EC7" w:rsidRDefault="008B28F2" w:rsidP="006F5BF3">
      <w:pPr>
        <w:pStyle w:val="ListParagraph"/>
        <w:numPr>
          <w:ilvl w:val="0"/>
          <w:numId w:val="1"/>
        </w:numPr>
        <w:tabs>
          <w:tab w:val="left" w:pos="720"/>
          <w:tab w:val="left" w:pos="7200"/>
          <w:tab w:val="left" w:pos="9360"/>
        </w:tabs>
        <w:spacing w:after="80"/>
        <w:ind w:left="990"/>
        <w:contextualSpacing w:val="0"/>
        <w:rPr>
          <w:rFonts w:cstheme="minorHAnsi"/>
        </w:rPr>
      </w:pPr>
      <w:r>
        <w:rPr>
          <w:rFonts w:cstheme="minorHAnsi"/>
          <w:b/>
        </w:rPr>
        <w:t>Shared Ministry</w:t>
      </w:r>
      <w:r w:rsidR="006F5BF3" w:rsidRPr="009023D5">
        <w:rPr>
          <w:rFonts w:cstheme="minorHAnsi"/>
          <w:b/>
        </w:rPr>
        <w:t xml:space="preserve">: </w:t>
      </w:r>
      <w:r w:rsidR="00E2285E" w:rsidRPr="00E2285E">
        <w:rPr>
          <w:rFonts w:cstheme="minorHAnsi"/>
          <w:bCs/>
        </w:rPr>
        <w:t>C</w:t>
      </w:r>
      <w:r w:rsidR="00E2285E" w:rsidRPr="00E2285E">
        <w:rPr>
          <w:rFonts w:cstheme="minorHAnsi"/>
          <w:bCs/>
        </w:rPr>
        <w:t xml:space="preserve">ongregations </w:t>
      </w:r>
      <w:r w:rsidR="00E2285E">
        <w:rPr>
          <w:rFonts w:cstheme="minorHAnsi"/>
          <w:bCs/>
        </w:rPr>
        <w:t xml:space="preserve">who intentionally </w:t>
      </w:r>
      <w:r w:rsidR="00E2285E" w:rsidRPr="00E2285E">
        <w:rPr>
          <w:rFonts w:cstheme="minorHAnsi"/>
          <w:bCs/>
        </w:rPr>
        <w:t xml:space="preserve">collaborate </w:t>
      </w:r>
      <w:r w:rsidR="009E2882">
        <w:rPr>
          <w:rFonts w:cstheme="minorHAnsi"/>
          <w:bCs/>
        </w:rPr>
        <w:t xml:space="preserve">for </w:t>
      </w:r>
      <w:r w:rsidR="00E2285E" w:rsidRPr="00E2285E">
        <w:rPr>
          <w:rFonts w:cstheme="minorHAnsi"/>
          <w:bCs/>
        </w:rPr>
        <w:t>greater mission opportunities</w:t>
      </w:r>
      <w:r w:rsidR="009E2882">
        <w:rPr>
          <w:rFonts w:cstheme="minorHAnsi"/>
          <w:bCs/>
        </w:rPr>
        <w:t xml:space="preserve"> </w:t>
      </w:r>
      <w:r w:rsidR="000E1604">
        <w:rPr>
          <w:rFonts w:cstheme="minorHAnsi"/>
          <w:bCs/>
        </w:rPr>
        <w:t xml:space="preserve">in community engagement, </w:t>
      </w:r>
      <w:r w:rsidR="00756B48">
        <w:rPr>
          <w:rFonts w:cstheme="minorHAnsi"/>
          <w:bCs/>
        </w:rPr>
        <w:t>family discipleship, church planting and re-planting</w:t>
      </w:r>
      <w:r w:rsidR="00CA3976">
        <w:rPr>
          <w:rFonts w:cstheme="minorHAnsi"/>
          <w:bCs/>
        </w:rPr>
        <w:t>. These initiatives demonstrate</w:t>
      </w:r>
      <w:r w:rsidR="00C20347">
        <w:rPr>
          <w:rFonts w:cstheme="minorHAnsi"/>
          <w:bCs/>
        </w:rPr>
        <w:t xml:space="preserve"> sharing </w:t>
      </w:r>
      <w:r w:rsidR="00922B93">
        <w:rPr>
          <w:rFonts w:cstheme="minorHAnsi"/>
          <w:bCs/>
        </w:rPr>
        <w:t xml:space="preserve">which </w:t>
      </w:r>
      <w:r w:rsidR="00C20347">
        <w:rPr>
          <w:rFonts w:cstheme="minorHAnsi"/>
          <w:bCs/>
        </w:rPr>
        <w:t xml:space="preserve">is inter-congregational and not merely sharing a church </w:t>
      </w:r>
      <w:r w:rsidR="00CE4636">
        <w:rPr>
          <w:rFonts w:cstheme="minorHAnsi"/>
          <w:bCs/>
        </w:rPr>
        <w:t>worker</w:t>
      </w:r>
      <w:r w:rsidR="00C20347">
        <w:rPr>
          <w:rFonts w:cstheme="minorHAnsi"/>
          <w:bCs/>
        </w:rPr>
        <w:t xml:space="preserve">. </w:t>
      </w:r>
      <w:r w:rsidR="00922B93">
        <w:rPr>
          <w:rFonts w:cstheme="minorHAnsi"/>
          <w:bCs/>
        </w:rPr>
        <w:t xml:space="preserve">Congregations are </w:t>
      </w:r>
      <w:r w:rsidR="007A7DB0">
        <w:rPr>
          <w:rFonts w:cstheme="minorHAnsi"/>
          <w:bCs/>
        </w:rPr>
        <w:t xml:space="preserve">demonstrating </w:t>
      </w:r>
      <w:r w:rsidR="00C20347">
        <w:rPr>
          <w:rFonts w:cstheme="minorHAnsi"/>
          <w:bCs/>
        </w:rPr>
        <w:t xml:space="preserve">a </w:t>
      </w:r>
      <w:r w:rsidR="001151AA">
        <w:rPr>
          <w:rFonts w:cstheme="minorHAnsi"/>
          <w:bCs/>
        </w:rPr>
        <w:t xml:space="preserve">creative </w:t>
      </w:r>
      <w:r w:rsidR="00C20347">
        <w:rPr>
          <w:rFonts w:cstheme="minorHAnsi"/>
          <w:bCs/>
        </w:rPr>
        <w:t xml:space="preserve">stewardship of their gifts </w:t>
      </w:r>
      <w:r w:rsidR="007A7DB0">
        <w:rPr>
          <w:rFonts w:cstheme="minorHAnsi"/>
          <w:bCs/>
        </w:rPr>
        <w:t xml:space="preserve">together </w:t>
      </w:r>
      <w:r w:rsidR="00C20347">
        <w:rPr>
          <w:rFonts w:cstheme="minorHAnsi"/>
          <w:bCs/>
        </w:rPr>
        <w:t xml:space="preserve">and inspire other churches to walk together </w:t>
      </w:r>
      <w:r w:rsidR="001151AA">
        <w:rPr>
          <w:rFonts w:cstheme="minorHAnsi"/>
          <w:bCs/>
        </w:rPr>
        <w:t xml:space="preserve">in shared ministries. </w:t>
      </w:r>
    </w:p>
    <w:p w14:paraId="627B0425" w14:textId="77777777" w:rsidR="00DF1EC7" w:rsidRPr="009023D5" w:rsidRDefault="00DF1EC7" w:rsidP="00DF1EC7">
      <w:pPr>
        <w:pStyle w:val="ListParagraph"/>
        <w:tabs>
          <w:tab w:val="left" w:pos="720"/>
          <w:tab w:val="left" w:pos="7200"/>
          <w:tab w:val="left" w:pos="9360"/>
        </w:tabs>
        <w:spacing w:after="80"/>
        <w:ind w:left="990"/>
        <w:contextualSpacing w:val="0"/>
        <w:rPr>
          <w:rFonts w:cstheme="minorHAnsi"/>
        </w:rPr>
      </w:pPr>
    </w:p>
    <w:p w14:paraId="542B2B3E" w14:textId="3B57D4CB" w:rsidR="0018630F" w:rsidRPr="00166DCA" w:rsidRDefault="00DF1EC7" w:rsidP="000C6B10">
      <w:pPr>
        <w:tabs>
          <w:tab w:val="left" w:pos="720"/>
          <w:tab w:val="left" w:pos="7200"/>
          <w:tab w:val="left" w:pos="9360"/>
        </w:tabs>
        <w:spacing w:after="240"/>
        <w:ind w:left="720" w:hanging="720"/>
        <w:rPr>
          <w:rFonts w:cstheme="minorHAnsi"/>
          <w:b/>
          <w:bCs/>
        </w:rPr>
      </w:pPr>
      <w:r w:rsidRPr="00DF1EC7">
        <w:rPr>
          <w:rFonts w:cstheme="minorHAnsi"/>
          <w:b/>
          <w:bCs/>
        </w:rPr>
        <w:t xml:space="preserve">Limitations: </w:t>
      </w:r>
      <w:r>
        <w:rPr>
          <w:rFonts w:cstheme="minorHAnsi"/>
        </w:rPr>
        <w:t xml:space="preserve">Mini Grants </w:t>
      </w:r>
      <w:r w:rsidR="00DF08D8">
        <w:rPr>
          <w:rFonts w:cstheme="minorHAnsi"/>
        </w:rPr>
        <w:t xml:space="preserve">support the District’s strategic plan and are </w:t>
      </w:r>
      <w:r w:rsidR="00BD452D">
        <w:rPr>
          <w:rFonts w:cstheme="minorHAnsi"/>
        </w:rPr>
        <w:t>focused on congregations</w:t>
      </w:r>
      <w:r w:rsidR="00DF08D8">
        <w:rPr>
          <w:rFonts w:cstheme="minorHAnsi"/>
        </w:rPr>
        <w:t xml:space="preserve">. </w:t>
      </w:r>
    </w:p>
    <w:p w14:paraId="0BFC51D8" w14:textId="33D29924" w:rsidR="00166DCA" w:rsidRPr="00924B24" w:rsidRDefault="00166DCA" w:rsidP="000C6B10">
      <w:pPr>
        <w:pStyle w:val="ListParagraph"/>
        <w:numPr>
          <w:ilvl w:val="0"/>
          <w:numId w:val="8"/>
        </w:numPr>
        <w:tabs>
          <w:tab w:val="left" w:pos="720"/>
          <w:tab w:val="left" w:pos="7200"/>
          <w:tab w:val="left" w:pos="9360"/>
        </w:tabs>
        <w:spacing w:after="120"/>
        <w:ind w:left="994"/>
        <w:contextualSpacing w:val="0"/>
        <w:rPr>
          <w:rFonts w:cstheme="minorHAnsi"/>
          <w:b/>
          <w:bCs/>
        </w:rPr>
      </w:pPr>
      <w:r>
        <w:rPr>
          <w:rFonts w:cstheme="minorHAnsi"/>
        </w:rPr>
        <w:t xml:space="preserve">Mini Grants are available for application at any </w:t>
      </w:r>
      <w:r w:rsidR="006B4DF4">
        <w:rPr>
          <w:rFonts w:cstheme="minorHAnsi"/>
        </w:rPr>
        <w:t>time;</w:t>
      </w:r>
      <w:r>
        <w:rPr>
          <w:rFonts w:cstheme="minorHAnsi"/>
        </w:rPr>
        <w:t xml:space="preserve"> </w:t>
      </w:r>
      <w:r w:rsidR="00FC3E01">
        <w:rPr>
          <w:rFonts w:cstheme="minorHAnsi"/>
        </w:rPr>
        <w:t xml:space="preserve">however, </w:t>
      </w:r>
      <w:r>
        <w:rPr>
          <w:rFonts w:cstheme="minorHAnsi"/>
        </w:rPr>
        <w:t xml:space="preserve">funding is contingent upon </w:t>
      </w:r>
      <w:r w:rsidR="00887F5E">
        <w:rPr>
          <w:rFonts w:cstheme="minorHAnsi"/>
        </w:rPr>
        <w:t>the availability of funds</w:t>
      </w:r>
      <w:r w:rsidR="00A75BFD">
        <w:rPr>
          <w:rFonts w:cstheme="minorHAnsi"/>
        </w:rPr>
        <w:t xml:space="preserve">. </w:t>
      </w:r>
    </w:p>
    <w:p w14:paraId="214141FE" w14:textId="77777777" w:rsidR="00924B24" w:rsidRPr="008A23F0" w:rsidRDefault="00924B24" w:rsidP="00924B24">
      <w:pPr>
        <w:pStyle w:val="ListParagraph"/>
        <w:numPr>
          <w:ilvl w:val="0"/>
          <w:numId w:val="8"/>
        </w:numPr>
        <w:tabs>
          <w:tab w:val="left" w:pos="720"/>
          <w:tab w:val="left" w:pos="7200"/>
          <w:tab w:val="left" w:pos="9360"/>
        </w:tabs>
        <w:spacing w:after="80"/>
        <w:contextualSpacing w:val="0"/>
        <w:rPr>
          <w:rFonts w:cstheme="minorHAnsi"/>
          <w:b/>
          <w:bCs/>
        </w:rPr>
      </w:pPr>
      <w:r w:rsidRPr="00205DC3">
        <w:rPr>
          <w:rFonts w:cstheme="minorHAnsi"/>
        </w:rPr>
        <w:t>Mini Grant</w:t>
      </w:r>
      <w:r>
        <w:rPr>
          <w:rFonts w:cstheme="minorHAnsi"/>
        </w:rPr>
        <w:t>s</w:t>
      </w:r>
      <w:r w:rsidRPr="00205DC3">
        <w:rPr>
          <w:rFonts w:cstheme="minorHAnsi"/>
          <w:b/>
          <w:bCs/>
        </w:rPr>
        <w:t xml:space="preserve"> </w:t>
      </w:r>
      <w:r w:rsidRPr="00205DC3">
        <w:rPr>
          <w:rFonts w:cstheme="minorHAnsi"/>
        </w:rPr>
        <w:t xml:space="preserve">range </w:t>
      </w:r>
      <w:r>
        <w:rPr>
          <w:rFonts w:cstheme="minorHAnsi"/>
        </w:rPr>
        <w:t xml:space="preserve">from </w:t>
      </w:r>
      <w:r w:rsidRPr="00205DC3">
        <w:rPr>
          <w:rFonts w:cstheme="minorHAnsi"/>
        </w:rPr>
        <w:t>$500 - $4,000 in a 12-month period</w:t>
      </w:r>
      <w:r>
        <w:rPr>
          <w:rFonts w:cstheme="minorHAnsi"/>
        </w:rPr>
        <w:t>. R</w:t>
      </w:r>
      <w:r w:rsidRPr="00205DC3">
        <w:rPr>
          <w:rFonts w:cstheme="minorHAnsi"/>
        </w:rPr>
        <w:t>enewals are limited to a total of $10,000 over a three-year period.</w:t>
      </w:r>
    </w:p>
    <w:p w14:paraId="40268821" w14:textId="765DFCCD" w:rsidR="00924B24" w:rsidRPr="00924B24" w:rsidRDefault="00924B24" w:rsidP="000C6B10">
      <w:pPr>
        <w:pStyle w:val="ListParagraph"/>
        <w:numPr>
          <w:ilvl w:val="0"/>
          <w:numId w:val="8"/>
        </w:numPr>
        <w:tabs>
          <w:tab w:val="left" w:pos="720"/>
          <w:tab w:val="left" w:pos="7200"/>
          <w:tab w:val="left" w:pos="9360"/>
        </w:tabs>
        <w:spacing w:after="120"/>
        <w:ind w:left="994"/>
        <w:contextualSpacing w:val="0"/>
        <w:rPr>
          <w:rFonts w:cstheme="minorHAnsi"/>
          <w:b/>
          <w:bCs/>
        </w:rPr>
      </w:pPr>
      <w:r>
        <w:rPr>
          <w:rFonts w:cstheme="minorHAnsi"/>
        </w:rPr>
        <w:t xml:space="preserve">Mini Grant </w:t>
      </w:r>
      <w:r w:rsidRPr="000C6B10">
        <w:rPr>
          <w:rFonts w:cstheme="minorHAnsi"/>
          <w:b/>
          <w:bCs/>
        </w:rPr>
        <w:t>requests</w:t>
      </w:r>
      <w:r>
        <w:rPr>
          <w:rFonts w:cstheme="minorHAnsi"/>
        </w:rPr>
        <w:t xml:space="preserve"> may not exceed 50% of the project cost. </w:t>
      </w:r>
    </w:p>
    <w:p w14:paraId="649F20A3" w14:textId="10A40240" w:rsidR="00185C5B" w:rsidRPr="00A75BFD" w:rsidRDefault="00185C5B" w:rsidP="000C6B10">
      <w:pPr>
        <w:pStyle w:val="ListParagraph"/>
        <w:numPr>
          <w:ilvl w:val="0"/>
          <w:numId w:val="8"/>
        </w:numPr>
        <w:tabs>
          <w:tab w:val="left" w:pos="720"/>
          <w:tab w:val="left" w:pos="7200"/>
          <w:tab w:val="left" w:pos="9360"/>
        </w:tabs>
        <w:spacing w:after="120"/>
        <w:ind w:left="994"/>
        <w:contextualSpacing w:val="0"/>
        <w:rPr>
          <w:rFonts w:cstheme="minorHAnsi"/>
          <w:b/>
          <w:bCs/>
        </w:rPr>
      </w:pPr>
      <w:r>
        <w:rPr>
          <w:rFonts w:cstheme="minorHAnsi"/>
        </w:rPr>
        <w:t xml:space="preserve">Mini Grants are </w:t>
      </w:r>
      <w:r w:rsidR="009B3C7D">
        <w:rPr>
          <w:rFonts w:cstheme="minorHAnsi"/>
        </w:rPr>
        <w:t xml:space="preserve">congregation based. They are </w:t>
      </w:r>
      <w:r w:rsidRPr="00163EAD">
        <w:rPr>
          <w:rFonts w:cstheme="minorHAnsi"/>
          <w:u w:val="single"/>
        </w:rPr>
        <w:t>not</w:t>
      </w:r>
      <w:r>
        <w:rPr>
          <w:rFonts w:cstheme="minorHAnsi"/>
        </w:rPr>
        <w:t xml:space="preserve"> available to RSOs</w:t>
      </w:r>
      <w:r w:rsidR="00A30A6B">
        <w:rPr>
          <w:rFonts w:cstheme="minorHAnsi"/>
        </w:rPr>
        <w:t xml:space="preserve">, </w:t>
      </w:r>
      <w:r w:rsidR="00A8597B">
        <w:rPr>
          <w:rFonts w:cstheme="minorHAnsi"/>
        </w:rPr>
        <w:t>n</w:t>
      </w:r>
      <w:r w:rsidR="009B3C7D">
        <w:rPr>
          <w:rFonts w:cstheme="minorHAnsi"/>
        </w:rPr>
        <w:t xml:space="preserve">etworks, </w:t>
      </w:r>
      <w:r w:rsidR="00A8597B">
        <w:rPr>
          <w:rFonts w:cstheme="minorHAnsi"/>
        </w:rPr>
        <w:t>e</w:t>
      </w:r>
      <w:r w:rsidR="009B3C7D">
        <w:rPr>
          <w:rFonts w:cstheme="minorHAnsi"/>
        </w:rPr>
        <w:t xml:space="preserve">ducational </w:t>
      </w:r>
      <w:r w:rsidR="00A8597B">
        <w:rPr>
          <w:rFonts w:cstheme="minorHAnsi"/>
        </w:rPr>
        <w:t>i</w:t>
      </w:r>
      <w:r w:rsidR="009B3C7D">
        <w:rPr>
          <w:rFonts w:cstheme="minorHAnsi"/>
        </w:rPr>
        <w:t xml:space="preserve">nstitutions, or </w:t>
      </w:r>
      <w:r w:rsidR="00A8597B">
        <w:rPr>
          <w:rFonts w:cstheme="minorHAnsi"/>
        </w:rPr>
        <w:t>c</w:t>
      </w:r>
      <w:r w:rsidR="00A30A6B">
        <w:rPr>
          <w:rFonts w:cstheme="minorHAnsi"/>
        </w:rPr>
        <w:t xml:space="preserve">ommunity </w:t>
      </w:r>
      <w:r w:rsidR="00B92086">
        <w:rPr>
          <w:rFonts w:cstheme="minorHAnsi"/>
        </w:rPr>
        <w:t xml:space="preserve">non-profits, </w:t>
      </w:r>
      <w:r>
        <w:rPr>
          <w:rFonts w:cstheme="minorHAnsi"/>
        </w:rPr>
        <w:t xml:space="preserve">however, </w:t>
      </w:r>
      <w:r w:rsidR="00CE42F3">
        <w:rPr>
          <w:rFonts w:cstheme="minorHAnsi"/>
        </w:rPr>
        <w:t>congregations</w:t>
      </w:r>
      <w:r w:rsidR="00E03C3A">
        <w:rPr>
          <w:rFonts w:cstheme="minorHAnsi"/>
        </w:rPr>
        <w:t xml:space="preserve"> </w:t>
      </w:r>
      <w:r w:rsidR="00C205E3">
        <w:rPr>
          <w:rFonts w:cstheme="minorHAnsi"/>
        </w:rPr>
        <w:t xml:space="preserve">may </w:t>
      </w:r>
      <w:r w:rsidR="00B659C8">
        <w:rPr>
          <w:rFonts w:cstheme="minorHAnsi"/>
        </w:rPr>
        <w:t xml:space="preserve">sponsor </w:t>
      </w:r>
      <w:r w:rsidR="00E00AB6">
        <w:rPr>
          <w:rFonts w:cstheme="minorHAnsi"/>
        </w:rPr>
        <w:t xml:space="preserve">and </w:t>
      </w:r>
      <w:r w:rsidR="003B5756">
        <w:rPr>
          <w:rFonts w:cstheme="minorHAnsi"/>
        </w:rPr>
        <w:t xml:space="preserve">partner </w:t>
      </w:r>
      <w:r w:rsidR="00722341">
        <w:rPr>
          <w:rFonts w:cstheme="minorHAnsi"/>
        </w:rPr>
        <w:t xml:space="preserve">in shared ministry initiatives </w:t>
      </w:r>
      <w:r w:rsidR="00924B24">
        <w:rPr>
          <w:rFonts w:cstheme="minorHAnsi"/>
        </w:rPr>
        <w:t xml:space="preserve">with </w:t>
      </w:r>
      <w:r w:rsidR="00722341">
        <w:rPr>
          <w:rFonts w:cstheme="minorHAnsi"/>
        </w:rPr>
        <w:t xml:space="preserve">other organizations. </w:t>
      </w:r>
    </w:p>
    <w:p w14:paraId="3F90746D" w14:textId="33029929" w:rsidR="00DD7DEE" w:rsidRDefault="00DC26C2" w:rsidP="00643212">
      <w:pPr>
        <w:pStyle w:val="ListParagraph"/>
        <w:numPr>
          <w:ilvl w:val="0"/>
          <w:numId w:val="8"/>
        </w:numPr>
        <w:tabs>
          <w:tab w:val="left" w:pos="720"/>
          <w:tab w:val="left" w:pos="7200"/>
          <w:tab w:val="left" w:pos="9360"/>
        </w:tabs>
        <w:spacing w:after="80"/>
        <w:contextualSpacing w:val="0"/>
        <w:rPr>
          <w:rFonts w:cstheme="minorHAnsi"/>
        </w:rPr>
      </w:pPr>
      <w:r>
        <w:rPr>
          <w:rFonts w:cstheme="minorHAnsi"/>
        </w:rPr>
        <w:t>Mini Grants require</w:t>
      </w:r>
      <w:r w:rsidR="00497B5D">
        <w:rPr>
          <w:rFonts w:cstheme="minorHAnsi"/>
        </w:rPr>
        <w:t xml:space="preserve"> </w:t>
      </w:r>
      <w:r w:rsidR="00634B67">
        <w:rPr>
          <w:rFonts w:cstheme="minorHAnsi"/>
        </w:rPr>
        <w:t xml:space="preserve">quarterly </w:t>
      </w:r>
      <w:r w:rsidR="00392999">
        <w:rPr>
          <w:rFonts w:cstheme="minorHAnsi"/>
        </w:rPr>
        <w:t xml:space="preserve">reports for the duration of the project </w:t>
      </w:r>
      <w:r w:rsidR="00634B67">
        <w:rPr>
          <w:rFonts w:cstheme="minorHAnsi"/>
        </w:rPr>
        <w:t xml:space="preserve">and at least </w:t>
      </w:r>
      <w:r w:rsidR="008A7596">
        <w:rPr>
          <w:rFonts w:cstheme="minorHAnsi"/>
        </w:rPr>
        <w:t xml:space="preserve">one </w:t>
      </w:r>
      <w:r w:rsidR="005A6267">
        <w:rPr>
          <w:rFonts w:cstheme="minorHAnsi"/>
        </w:rPr>
        <w:t>“</w:t>
      </w:r>
      <w:r w:rsidR="008A7596">
        <w:rPr>
          <w:rFonts w:cstheme="minorHAnsi"/>
        </w:rPr>
        <w:t>mission story</w:t>
      </w:r>
      <w:r w:rsidR="005A6267">
        <w:rPr>
          <w:rFonts w:cstheme="minorHAnsi"/>
        </w:rPr>
        <w:t xml:space="preserve">” </w:t>
      </w:r>
      <w:r w:rsidR="00634B67">
        <w:rPr>
          <w:rFonts w:cstheme="minorHAnsi"/>
        </w:rPr>
        <w:t xml:space="preserve">appropriate for </w:t>
      </w:r>
      <w:r w:rsidR="00570F33">
        <w:rPr>
          <w:rFonts w:cstheme="minorHAnsi"/>
        </w:rPr>
        <w:t>publication.</w:t>
      </w:r>
    </w:p>
    <w:p w14:paraId="7CE68829" w14:textId="3202A108" w:rsidR="00DD7DEE" w:rsidRDefault="00DD7DEE">
      <w:pPr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bookmarkEnd w:id="0"/>
    <w:p w14:paraId="5BEFCD08" w14:textId="7A745211" w:rsidR="009023D5" w:rsidRPr="002E207E" w:rsidRDefault="00F20E6B" w:rsidP="009023D5">
      <w:pPr>
        <w:tabs>
          <w:tab w:val="left" w:pos="720"/>
          <w:tab w:val="left" w:pos="7200"/>
          <w:tab w:val="left" w:pos="9360"/>
        </w:tabs>
        <w:ind w:left="720" w:hanging="720"/>
        <w:jc w:val="center"/>
        <w:rPr>
          <w:rFonts w:cstheme="minorHAnsi"/>
          <w:b/>
          <w:sz w:val="30"/>
          <w:szCs w:val="30"/>
        </w:rPr>
      </w:pPr>
      <w:r>
        <w:rPr>
          <w:rFonts w:cstheme="minorHAnsi"/>
          <w:b/>
          <w:sz w:val="30"/>
          <w:szCs w:val="30"/>
        </w:rPr>
        <w:lastRenderedPageBreak/>
        <w:t xml:space="preserve">Mini </w:t>
      </w:r>
      <w:r w:rsidR="009023D5" w:rsidRPr="002E207E">
        <w:rPr>
          <w:rFonts w:cstheme="minorHAnsi"/>
          <w:b/>
          <w:sz w:val="30"/>
          <w:szCs w:val="30"/>
        </w:rPr>
        <w:t>Grant Application</w:t>
      </w:r>
      <w:r w:rsidR="002E207E">
        <w:rPr>
          <w:rFonts w:cstheme="minorHAnsi"/>
          <w:b/>
          <w:sz w:val="30"/>
          <w:szCs w:val="30"/>
        </w:rPr>
        <w:t xml:space="preserve"> Checklist</w:t>
      </w:r>
    </w:p>
    <w:p w14:paraId="7D441DFD" w14:textId="77777777" w:rsidR="00DF770F" w:rsidRPr="009023D5" w:rsidRDefault="00DF770F" w:rsidP="00DF770F">
      <w:pPr>
        <w:tabs>
          <w:tab w:val="left" w:pos="720"/>
          <w:tab w:val="left" w:pos="7200"/>
          <w:tab w:val="left" w:pos="9360"/>
        </w:tabs>
        <w:ind w:left="720" w:hanging="720"/>
        <w:jc w:val="center"/>
        <w:rPr>
          <w:rFonts w:cstheme="minorHAnsi"/>
        </w:rPr>
      </w:pPr>
    </w:p>
    <w:p w14:paraId="165F4651" w14:textId="77777777" w:rsidR="00283B0E" w:rsidRDefault="009023D5" w:rsidP="009023D5">
      <w:pPr>
        <w:tabs>
          <w:tab w:val="left" w:pos="720"/>
          <w:tab w:val="left" w:pos="7200"/>
          <w:tab w:val="left" w:pos="9360"/>
        </w:tabs>
        <w:ind w:left="720" w:hanging="720"/>
        <w:rPr>
          <w:rFonts w:cstheme="minorHAnsi"/>
          <w:b/>
        </w:rPr>
      </w:pPr>
      <w:bookmarkStart w:id="1" w:name="_Hlk536100632"/>
      <w:r w:rsidRPr="009023D5">
        <w:rPr>
          <w:rFonts w:cstheme="minorHAnsi"/>
          <w:b/>
        </w:rPr>
        <w:t>Application Instructions</w:t>
      </w:r>
    </w:p>
    <w:bookmarkEnd w:id="1"/>
    <w:p w14:paraId="1C28B5FF" w14:textId="62CB3A0B" w:rsidR="00283B0E" w:rsidRDefault="00283B0E" w:rsidP="009023D5">
      <w:pPr>
        <w:tabs>
          <w:tab w:val="left" w:pos="720"/>
          <w:tab w:val="left" w:pos="7200"/>
          <w:tab w:val="left" w:pos="9360"/>
        </w:tabs>
        <w:ind w:left="720" w:hanging="720"/>
        <w:rPr>
          <w:rFonts w:cstheme="minorHAnsi"/>
        </w:rPr>
      </w:pPr>
      <w:r>
        <w:rPr>
          <w:rFonts w:cstheme="minorHAnsi"/>
        </w:rPr>
        <w:tab/>
      </w:r>
      <w:r w:rsidR="009023D5" w:rsidRPr="009023D5">
        <w:rPr>
          <w:rFonts w:cstheme="minorHAnsi"/>
        </w:rPr>
        <w:t xml:space="preserve">This paper </w:t>
      </w:r>
      <w:r w:rsidR="00B928EB">
        <w:rPr>
          <w:rFonts w:cstheme="minorHAnsi"/>
        </w:rPr>
        <w:t xml:space="preserve">provides </w:t>
      </w:r>
      <w:r w:rsidR="002E207E">
        <w:rPr>
          <w:rFonts w:cstheme="minorHAnsi"/>
        </w:rPr>
        <w:t xml:space="preserve">a checklist of </w:t>
      </w:r>
      <w:r w:rsidR="00683627">
        <w:rPr>
          <w:rFonts w:cstheme="minorHAnsi"/>
        </w:rPr>
        <w:t xml:space="preserve">9 </w:t>
      </w:r>
      <w:r w:rsidR="002E207E">
        <w:rPr>
          <w:rFonts w:cstheme="minorHAnsi"/>
        </w:rPr>
        <w:t xml:space="preserve">items to submit </w:t>
      </w:r>
      <w:r>
        <w:rPr>
          <w:rFonts w:cstheme="minorHAnsi"/>
        </w:rPr>
        <w:t xml:space="preserve">as </w:t>
      </w:r>
      <w:r w:rsidR="00C11981">
        <w:rPr>
          <w:rFonts w:cstheme="minorHAnsi"/>
        </w:rPr>
        <w:t xml:space="preserve">your </w:t>
      </w:r>
      <w:r w:rsidR="002E207E">
        <w:rPr>
          <w:rFonts w:cstheme="minorHAnsi"/>
        </w:rPr>
        <w:t>application</w:t>
      </w:r>
      <w:r w:rsidR="009023D5" w:rsidRPr="009023D5">
        <w:rPr>
          <w:rFonts w:cstheme="minorHAnsi"/>
        </w:rPr>
        <w:t xml:space="preserve">. </w:t>
      </w:r>
      <w:r w:rsidR="00EA60B7">
        <w:rPr>
          <w:rFonts w:cstheme="minorHAnsi"/>
        </w:rPr>
        <w:t xml:space="preserve">The </w:t>
      </w:r>
      <w:r w:rsidR="00291FC1">
        <w:rPr>
          <w:rFonts w:cstheme="minorHAnsi"/>
        </w:rPr>
        <w:t xml:space="preserve">mini </w:t>
      </w:r>
      <w:r w:rsidR="00EA60B7">
        <w:rPr>
          <w:rFonts w:cstheme="minorHAnsi"/>
        </w:rPr>
        <w:t xml:space="preserve">grant application </w:t>
      </w:r>
      <w:r w:rsidR="00857818">
        <w:rPr>
          <w:rFonts w:cstheme="minorHAnsi"/>
        </w:rPr>
        <w:t xml:space="preserve">must be </w:t>
      </w:r>
      <w:r w:rsidR="009023D5" w:rsidRPr="009023D5">
        <w:rPr>
          <w:rFonts w:cstheme="minorHAnsi"/>
        </w:rPr>
        <w:t xml:space="preserve">submitted in </w:t>
      </w:r>
      <w:r w:rsidR="009D2430">
        <w:rPr>
          <w:rFonts w:cstheme="minorHAnsi"/>
        </w:rPr>
        <w:t xml:space="preserve">a </w:t>
      </w:r>
      <w:r w:rsidR="009023D5" w:rsidRPr="009023D5">
        <w:rPr>
          <w:rFonts w:cstheme="minorHAnsi"/>
        </w:rPr>
        <w:t xml:space="preserve">Word </w:t>
      </w:r>
      <w:r w:rsidR="00C7093D">
        <w:rPr>
          <w:rFonts w:cstheme="minorHAnsi"/>
        </w:rPr>
        <w:t>(or compatible</w:t>
      </w:r>
      <w:r w:rsidR="0044635B">
        <w:rPr>
          <w:rFonts w:cstheme="minorHAnsi"/>
        </w:rPr>
        <w:t xml:space="preserve"> digital</w:t>
      </w:r>
      <w:r w:rsidR="00C7093D">
        <w:rPr>
          <w:rFonts w:cstheme="minorHAnsi"/>
        </w:rPr>
        <w:t xml:space="preserve">) </w:t>
      </w:r>
      <w:r w:rsidR="00C7093D" w:rsidRPr="009023D5">
        <w:rPr>
          <w:rFonts w:cstheme="minorHAnsi"/>
        </w:rPr>
        <w:t xml:space="preserve">document </w:t>
      </w:r>
      <w:r w:rsidR="009023D5" w:rsidRPr="009023D5">
        <w:rPr>
          <w:rFonts w:cstheme="minorHAnsi"/>
        </w:rPr>
        <w:t xml:space="preserve">to </w:t>
      </w:r>
      <w:r w:rsidR="00EA60B7">
        <w:rPr>
          <w:rFonts w:cstheme="minorHAnsi"/>
        </w:rPr>
        <w:t xml:space="preserve">Director of </w:t>
      </w:r>
      <w:r w:rsidR="00435991">
        <w:rPr>
          <w:rFonts w:cstheme="minorHAnsi"/>
        </w:rPr>
        <w:t>M</w:t>
      </w:r>
      <w:r w:rsidR="00857818">
        <w:rPr>
          <w:rFonts w:cstheme="minorHAnsi"/>
        </w:rPr>
        <w:t>issions</w:t>
      </w:r>
      <w:r w:rsidR="00EA60B7">
        <w:rPr>
          <w:rFonts w:cstheme="minorHAnsi"/>
        </w:rPr>
        <w:t>, Rev. Bill Geis</w:t>
      </w:r>
      <w:r w:rsidR="0044635B">
        <w:rPr>
          <w:rFonts w:cstheme="minorHAnsi"/>
        </w:rPr>
        <w:t xml:space="preserve"> by email</w:t>
      </w:r>
      <w:r w:rsidR="00857818">
        <w:rPr>
          <w:rFonts w:cstheme="minorHAnsi"/>
        </w:rPr>
        <w:t xml:space="preserve"> </w:t>
      </w:r>
      <w:r w:rsidR="009023D5" w:rsidRPr="009023D5">
        <w:rPr>
          <w:rFonts w:cstheme="minorHAnsi"/>
        </w:rPr>
        <w:t>(</w:t>
      </w:r>
      <w:hyperlink r:id="rId10" w:history="1">
        <w:r w:rsidR="009023D5" w:rsidRPr="009023D5">
          <w:rPr>
            <w:rStyle w:val="Hyperlink"/>
            <w:rFonts w:cstheme="minorHAnsi"/>
          </w:rPr>
          <w:t>bill.geis@mo.lcms.org</w:t>
        </w:r>
      </w:hyperlink>
      <w:r w:rsidR="009023D5" w:rsidRPr="009023D5">
        <w:rPr>
          <w:rFonts w:cstheme="minorHAnsi"/>
        </w:rPr>
        <w:t>)</w:t>
      </w:r>
      <w:r w:rsidR="00857818">
        <w:rPr>
          <w:rFonts w:cstheme="minorHAnsi"/>
        </w:rPr>
        <w:t>.</w:t>
      </w:r>
    </w:p>
    <w:p w14:paraId="3FF7684D" w14:textId="77777777" w:rsidR="00283B0E" w:rsidRDefault="00283B0E" w:rsidP="009023D5">
      <w:pPr>
        <w:tabs>
          <w:tab w:val="left" w:pos="720"/>
          <w:tab w:val="left" w:pos="7200"/>
          <w:tab w:val="left" w:pos="9360"/>
        </w:tabs>
        <w:ind w:left="720" w:hanging="720"/>
        <w:rPr>
          <w:rFonts w:cstheme="minorHAnsi"/>
          <w:u w:val="single"/>
        </w:rPr>
      </w:pPr>
    </w:p>
    <w:p w14:paraId="7DBD35D6" w14:textId="41BA9C00" w:rsidR="00283B0E" w:rsidRPr="009023D5" w:rsidRDefault="00283B0E" w:rsidP="009023D5">
      <w:pPr>
        <w:tabs>
          <w:tab w:val="left" w:pos="720"/>
          <w:tab w:val="left" w:pos="7200"/>
          <w:tab w:val="left" w:pos="9360"/>
        </w:tabs>
        <w:ind w:left="720" w:hanging="720"/>
        <w:rPr>
          <w:rFonts w:cstheme="minorHAnsi"/>
        </w:rPr>
      </w:pPr>
      <w:r w:rsidRPr="009023D5">
        <w:rPr>
          <w:rFonts w:cstheme="minorHAnsi"/>
          <w:b/>
        </w:rPr>
        <w:t xml:space="preserve">Application </w:t>
      </w:r>
      <w:r>
        <w:rPr>
          <w:rFonts w:cstheme="minorHAnsi"/>
          <w:b/>
        </w:rPr>
        <w:t>Checklist</w:t>
      </w:r>
    </w:p>
    <w:p w14:paraId="1E29F894" w14:textId="77777777" w:rsidR="009023D5" w:rsidRPr="009023D5" w:rsidRDefault="009023D5" w:rsidP="009023D5">
      <w:pPr>
        <w:tabs>
          <w:tab w:val="left" w:pos="720"/>
          <w:tab w:val="left" w:pos="7200"/>
          <w:tab w:val="left" w:pos="9360"/>
        </w:tabs>
        <w:ind w:left="720" w:hanging="720"/>
        <w:rPr>
          <w:rFonts w:cstheme="minorHAnsi"/>
        </w:rPr>
      </w:pPr>
    </w:p>
    <w:p w14:paraId="4B31F68B" w14:textId="2E47F096" w:rsidR="009023D5" w:rsidRPr="009023D5" w:rsidRDefault="009023D5" w:rsidP="009023D5">
      <w:pPr>
        <w:tabs>
          <w:tab w:val="left" w:pos="720"/>
          <w:tab w:val="left" w:pos="7200"/>
          <w:tab w:val="left" w:pos="9360"/>
        </w:tabs>
        <w:ind w:left="720" w:hanging="720"/>
        <w:rPr>
          <w:rFonts w:cstheme="minorHAnsi"/>
        </w:rPr>
      </w:pPr>
      <w:r w:rsidRPr="009023D5">
        <w:rPr>
          <w:rFonts w:cstheme="minorHAnsi"/>
        </w:rPr>
        <w:t>1.</w:t>
      </w:r>
      <w:r w:rsidRPr="009023D5">
        <w:rPr>
          <w:rFonts w:cstheme="minorHAnsi"/>
        </w:rPr>
        <w:tab/>
      </w:r>
      <w:r w:rsidR="00C11981">
        <w:rPr>
          <w:rFonts w:cstheme="minorHAnsi"/>
          <w:b/>
        </w:rPr>
        <w:t xml:space="preserve">Organization </w:t>
      </w:r>
      <w:r w:rsidRPr="009023D5">
        <w:rPr>
          <w:rFonts w:cstheme="minorHAnsi"/>
          <w:b/>
        </w:rPr>
        <w:t>Name and Address</w:t>
      </w:r>
      <w:r w:rsidRPr="009023D5">
        <w:rPr>
          <w:rFonts w:cstheme="minorHAnsi"/>
        </w:rPr>
        <w:br/>
      </w:r>
      <w:r w:rsidRPr="009023D5">
        <w:rPr>
          <w:rFonts w:cstheme="minorHAnsi"/>
          <w:i/>
        </w:rPr>
        <w:t xml:space="preserve">This </w:t>
      </w:r>
      <w:r w:rsidR="00C11981">
        <w:rPr>
          <w:rFonts w:cstheme="minorHAnsi"/>
          <w:i/>
        </w:rPr>
        <w:t xml:space="preserve">is </w:t>
      </w:r>
      <w:r w:rsidRPr="009023D5">
        <w:rPr>
          <w:rFonts w:cstheme="minorHAnsi"/>
          <w:i/>
        </w:rPr>
        <w:t xml:space="preserve">the legal name and physical address where checks and documentation may be sent to appropriate administrative contacts. </w:t>
      </w:r>
    </w:p>
    <w:p w14:paraId="56CC15DA" w14:textId="77777777" w:rsidR="009023D5" w:rsidRPr="009023D5" w:rsidRDefault="009023D5" w:rsidP="009023D5">
      <w:pPr>
        <w:tabs>
          <w:tab w:val="left" w:pos="720"/>
          <w:tab w:val="left" w:pos="7200"/>
          <w:tab w:val="left" w:pos="9360"/>
        </w:tabs>
        <w:ind w:left="720" w:hanging="720"/>
        <w:rPr>
          <w:rFonts w:cstheme="minorHAnsi"/>
        </w:rPr>
      </w:pPr>
    </w:p>
    <w:p w14:paraId="6E6F207D" w14:textId="342E87B3" w:rsidR="009023D5" w:rsidRPr="009023D5" w:rsidRDefault="009023D5" w:rsidP="009023D5">
      <w:pPr>
        <w:tabs>
          <w:tab w:val="left" w:pos="720"/>
          <w:tab w:val="left" w:pos="7200"/>
          <w:tab w:val="left" w:pos="9360"/>
        </w:tabs>
        <w:rPr>
          <w:rFonts w:cstheme="minorHAnsi"/>
        </w:rPr>
      </w:pPr>
      <w:r w:rsidRPr="009023D5">
        <w:rPr>
          <w:rFonts w:cstheme="minorHAnsi"/>
        </w:rPr>
        <w:t xml:space="preserve">2. </w:t>
      </w:r>
      <w:r w:rsidRPr="009023D5">
        <w:rPr>
          <w:rFonts w:cstheme="minorHAnsi"/>
        </w:rPr>
        <w:tab/>
      </w:r>
      <w:r w:rsidRPr="009023D5">
        <w:rPr>
          <w:rFonts w:cstheme="minorHAnsi"/>
          <w:b/>
        </w:rPr>
        <w:t>Grant Contact Person</w:t>
      </w:r>
    </w:p>
    <w:p w14:paraId="383E4283" w14:textId="32E381C3" w:rsidR="009023D5" w:rsidRPr="009023D5" w:rsidRDefault="009023D5" w:rsidP="009023D5">
      <w:pPr>
        <w:tabs>
          <w:tab w:val="left" w:pos="720"/>
          <w:tab w:val="left" w:pos="7200"/>
          <w:tab w:val="left" w:pos="9360"/>
        </w:tabs>
        <w:ind w:left="720" w:hanging="720"/>
        <w:rPr>
          <w:rFonts w:cstheme="minorHAnsi"/>
          <w:i/>
        </w:rPr>
      </w:pPr>
      <w:r w:rsidRPr="009023D5">
        <w:rPr>
          <w:rFonts w:cstheme="minorHAnsi"/>
        </w:rPr>
        <w:tab/>
      </w:r>
      <w:r w:rsidRPr="009023D5">
        <w:rPr>
          <w:rFonts w:cstheme="minorHAnsi"/>
          <w:i/>
        </w:rPr>
        <w:t xml:space="preserve">Provide the name, </w:t>
      </w:r>
      <w:r w:rsidR="00B828D2" w:rsidRPr="009023D5">
        <w:rPr>
          <w:rFonts w:cstheme="minorHAnsi"/>
          <w:i/>
        </w:rPr>
        <w:t>email,</w:t>
      </w:r>
      <w:r w:rsidRPr="009023D5">
        <w:rPr>
          <w:rFonts w:cstheme="minorHAnsi"/>
          <w:i/>
        </w:rPr>
        <w:t xml:space="preserve"> and phone contact information for grant communications. If </w:t>
      </w:r>
      <w:r w:rsidR="008474CC">
        <w:rPr>
          <w:rFonts w:cstheme="minorHAnsi"/>
          <w:i/>
        </w:rPr>
        <w:t xml:space="preserve">the </w:t>
      </w:r>
      <w:r w:rsidRPr="009023D5">
        <w:rPr>
          <w:rFonts w:cstheme="minorHAnsi"/>
          <w:i/>
        </w:rPr>
        <w:t xml:space="preserve">phone is a cell number, include permission to receive texts. </w:t>
      </w:r>
    </w:p>
    <w:p w14:paraId="10FE0C46" w14:textId="77777777" w:rsidR="006F4867" w:rsidRPr="009023D5" w:rsidRDefault="006F4867" w:rsidP="009023D5">
      <w:pPr>
        <w:tabs>
          <w:tab w:val="left" w:pos="720"/>
          <w:tab w:val="left" w:pos="7200"/>
          <w:tab w:val="left" w:pos="9360"/>
        </w:tabs>
        <w:ind w:left="720" w:hanging="720"/>
        <w:rPr>
          <w:rFonts w:cstheme="minorHAnsi"/>
          <w:i/>
        </w:rPr>
      </w:pPr>
    </w:p>
    <w:p w14:paraId="5947A373" w14:textId="7D0D706C" w:rsidR="00655491" w:rsidRDefault="00F20E6B" w:rsidP="009023D5">
      <w:pPr>
        <w:tabs>
          <w:tab w:val="left" w:pos="720"/>
          <w:tab w:val="left" w:pos="7200"/>
          <w:tab w:val="left" w:pos="9360"/>
        </w:tabs>
        <w:ind w:left="720" w:hanging="720"/>
        <w:rPr>
          <w:rFonts w:cstheme="minorHAnsi"/>
          <w:i/>
        </w:rPr>
      </w:pPr>
      <w:r>
        <w:rPr>
          <w:rFonts w:cstheme="minorHAnsi"/>
        </w:rPr>
        <w:t>3</w:t>
      </w:r>
      <w:r w:rsidR="00FF7C74">
        <w:rPr>
          <w:rFonts w:cstheme="minorHAnsi"/>
        </w:rPr>
        <w:t>.</w:t>
      </w:r>
      <w:r w:rsidR="00FF7C74">
        <w:rPr>
          <w:rFonts w:cstheme="minorHAnsi"/>
        </w:rPr>
        <w:tab/>
      </w:r>
      <w:r w:rsidR="009023D5" w:rsidRPr="009023D5">
        <w:rPr>
          <w:rFonts w:cstheme="minorHAnsi"/>
          <w:b/>
        </w:rPr>
        <w:t>Vision Narrative</w:t>
      </w:r>
      <w:r w:rsidR="009023D5" w:rsidRPr="009023D5">
        <w:rPr>
          <w:rFonts w:cstheme="minorHAnsi"/>
          <w:b/>
        </w:rPr>
        <w:br/>
      </w:r>
      <w:r w:rsidR="009023D5" w:rsidRPr="009023D5">
        <w:rPr>
          <w:rFonts w:cstheme="minorHAnsi"/>
          <w:i/>
        </w:rPr>
        <w:t>Provide a “high-level tour” (150-300 word</w:t>
      </w:r>
      <w:r w:rsidR="00283B0E">
        <w:rPr>
          <w:rFonts w:cstheme="minorHAnsi"/>
          <w:i/>
        </w:rPr>
        <w:t>s</w:t>
      </w:r>
      <w:r w:rsidR="009023D5" w:rsidRPr="009023D5">
        <w:rPr>
          <w:rFonts w:cstheme="minorHAnsi"/>
          <w:i/>
        </w:rPr>
        <w:t xml:space="preserve">) of this proposal. Describe your vision for a future where lives are impacted by the Gospel through this </w:t>
      </w:r>
      <w:r w:rsidR="00E62BEB">
        <w:rPr>
          <w:rFonts w:cstheme="minorHAnsi"/>
          <w:i/>
        </w:rPr>
        <w:t>initiative</w:t>
      </w:r>
      <w:r w:rsidR="0052292F">
        <w:rPr>
          <w:rFonts w:cstheme="minorHAnsi"/>
          <w:i/>
        </w:rPr>
        <w:t>.</w:t>
      </w:r>
      <w:r w:rsidR="00EB3EC4">
        <w:rPr>
          <w:rFonts w:cstheme="minorHAnsi"/>
          <w:i/>
        </w:rPr>
        <w:t xml:space="preserve"> </w:t>
      </w:r>
    </w:p>
    <w:p w14:paraId="573FE842" w14:textId="77777777" w:rsidR="00361437" w:rsidRDefault="00361437" w:rsidP="009023D5">
      <w:pPr>
        <w:tabs>
          <w:tab w:val="left" w:pos="720"/>
          <w:tab w:val="left" w:pos="7200"/>
          <w:tab w:val="left" w:pos="9360"/>
        </w:tabs>
        <w:ind w:left="720" w:hanging="720"/>
        <w:rPr>
          <w:rFonts w:cstheme="minorHAnsi"/>
          <w:i/>
        </w:rPr>
      </w:pPr>
    </w:p>
    <w:p w14:paraId="1E4283B2" w14:textId="20C4BFFB" w:rsidR="00EB3EC4" w:rsidRDefault="00F20E6B" w:rsidP="009023D5">
      <w:pPr>
        <w:tabs>
          <w:tab w:val="left" w:pos="720"/>
          <w:tab w:val="left" w:pos="7200"/>
          <w:tab w:val="left" w:pos="9360"/>
        </w:tabs>
        <w:ind w:left="720" w:hanging="720"/>
        <w:rPr>
          <w:rFonts w:cstheme="minorHAnsi"/>
          <w:i/>
        </w:rPr>
      </w:pPr>
      <w:r>
        <w:rPr>
          <w:rFonts w:cstheme="minorHAnsi"/>
          <w:i/>
        </w:rPr>
        <w:t>4</w:t>
      </w:r>
      <w:r w:rsidR="00655491">
        <w:rPr>
          <w:rFonts w:cstheme="minorHAnsi"/>
          <w:i/>
        </w:rPr>
        <w:t xml:space="preserve">. </w:t>
      </w:r>
      <w:r w:rsidR="00655491">
        <w:rPr>
          <w:rFonts w:cstheme="minorHAnsi"/>
          <w:i/>
        </w:rPr>
        <w:tab/>
      </w:r>
      <w:r w:rsidR="007F3ECC">
        <w:rPr>
          <w:rFonts w:cstheme="minorHAnsi"/>
          <w:b/>
          <w:bCs/>
          <w:iCs/>
        </w:rPr>
        <w:t>Making the Case</w:t>
      </w:r>
      <w:r w:rsidR="00C37079">
        <w:rPr>
          <w:rFonts w:cstheme="minorHAnsi"/>
          <w:i/>
        </w:rPr>
        <w:br/>
      </w:r>
      <w:r w:rsidR="00E62BEB">
        <w:rPr>
          <w:rFonts w:cstheme="minorHAnsi"/>
          <w:i/>
        </w:rPr>
        <w:t xml:space="preserve">Provide a case statement for this </w:t>
      </w:r>
      <w:r w:rsidR="007F3ECC">
        <w:rPr>
          <w:rFonts w:cstheme="minorHAnsi"/>
          <w:i/>
        </w:rPr>
        <w:t>initiative</w:t>
      </w:r>
      <w:r w:rsidR="00E62BEB">
        <w:rPr>
          <w:rFonts w:cstheme="minorHAnsi"/>
          <w:i/>
        </w:rPr>
        <w:t xml:space="preserve"> and how </w:t>
      </w:r>
      <w:r w:rsidR="00361437">
        <w:rPr>
          <w:rFonts w:cstheme="minorHAnsi"/>
          <w:i/>
        </w:rPr>
        <w:t>this proposal</w:t>
      </w:r>
      <w:r w:rsidR="00187818">
        <w:rPr>
          <w:rFonts w:cstheme="minorHAnsi"/>
          <w:i/>
        </w:rPr>
        <w:t xml:space="preserve"> aligns </w:t>
      </w:r>
      <w:r w:rsidR="006D2A0E">
        <w:rPr>
          <w:rFonts w:cstheme="minorHAnsi"/>
          <w:i/>
        </w:rPr>
        <w:t>with one</w:t>
      </w:r>
      <w:r w:rsidR="00E62BEB">
        <w:rPr>
          <w:rFonts w:cstheme="minorHAnsi"/>
          <w:i/>
        </w:rPr>
        <w:t xml:space="preserve"> or </w:t>
      </w:r>
      <w:r w:rsidR="006D2A0E">
        <w:rPr>
          <w:rFonts w:cstheme="minorHAnsi"/>
          <w:i/>
        </w:rPr>
        <w:t>more</w:t>
      </w:r>
      <w:r w:rsidR="007F3ECC">
        <w:rPr>
          <w:rFonts w:cstheme="minorHAnsi"/>
          <w:i/>
        </w:rPr>
        <w:t xml:space="preserve"> </w:t>
      </w:r>
      <w:r w:rsidR="00361437">
        <w:rPr>
          <w:rFonts w:cstheme="minorHAnsi"/>
          <w:i/>
        </w:rPr>
        <w:t xml:space="preserve">criteria for </w:t>
      </w:r>
      <w:r w:rsidR="00655491">
        <w:rPr>
          <w:rFonts w:cstheme="minorHAnsi"/>
          <w:i/>
        </w:rPr>
        <w:t>mini grants</w:t>
      </w:r>
      <w:r w:rsidR="006B32C4">
        <w:rPr>
          <w:rFonts w:cstheme="minorHAnsi"/>
          <w:i/>
        </w:rPr>
        <w:t xml:space="preserve"> (</w:t>
      </w:r>
      <w:r w:rsidR="005F1176">
        <w:rPr>
          <w:rFonts w:cstheme="minorHAnsi"/>
          <w:i/>
        </w:rPr>
        <w:t>See Introduction</w:t>
      </w:r>
      <w:r w:rsidR="006B32C4">
        <w:rPr>
          <w:rFonts w:cstheme="minorHAnsi"/>
          <w:i/>
        </w:rPr>
        <w:t>)</w:t>
      </w:r>
      <w:r w:rsidR="005F1176">
        <w:rPr>
          <w:rFonts w:cstheme="minorHAnsi"/>
          <w:i/>
        </w:rPr>
        <w:t xml:space="preserve">. </w:t>
      </w:r>
      <w:r w:rsidR="00655491">
        <w:rPr>
          <w:rFonts w:cstheme="minorHAnsi"/>
          <w:i/>
        </w:rPr>
        <w:t xml:space="preserve"> </w:t>
      </w:r>
    </w:p>
    <w:p w14:paraId="6FAB9337" w14:textId="77777777" w:rsidR="006934EA" w:rsidRDefault="006934EA" w:rsidP="009023D5">
      <w:pPr>
        <w:tabs>
          <w:tab w:val="left" w:pos="720"/>
          <w:tab w:val="left" w:pos="7200"/>
          <w:tab w:val="left" w:pos="9360"/>
        </w:tabs>
        <w:ind w:left="720" w:hanging="720"/>
        <w:rPr>
          <w:rFonts w:cstheme="minorHAnsi"/>
          <w:i/>
        </w:rPr>
      </w:pPr>
    </w:p>
    <w:p w14:paraId="22F22C6E" w14:textId="18AB4845" w:rsidR="00CA2C13" w:rsidRPr="00C37079" w:rsidRDefault="00F20E6B" w:rsidP="00CB28C7">
      <w:pPr>
        <w:tabs>
          <w:tab w:val="left" w:pos="720"/>
          <w:tab w:val="left" w:pos="7200"/>
          <w:tab w:val="left" w:pos="9360"/>
        </w:tabs>
        <w:ind w:left="720" w:hanging="720"/>
        <w:rPr>
          <w:rFonts w:cstheme="minorHAnsi"/>
          <w:b/>
          <w:bCs/>
          <w:iCs/>
        </w:rPr>
      </w:pPr>
      <w:r>
        <w:rPr>
          <w:rFonts w:cstheme="minorHAnsi"/>
          <w:i/>
        </w:rPr>
        <w:t>5</w:t>
      </w:r>
      <w:r w:rsidR="00CB28C7" w:rsidRPr="00CB28C7">
        <w:rPr>
          <w:rFonts w:cstheme="minorHAnsi"/>
          <w:i/>
        </w:rPr>
        <w:t xml:space="preserve">. </w:t>
      </w:r>
      <w:r w:rsidR="00CB28C7" w:rsidRPr="00CB28C7">
        <w:rPr>
          <w:rFonts w:cstheme="minorHAnsi"/>
          <w:i/>
        </w:rPr>
        <w:tab/>
      </w:r>
      <w:r w:rsidR="00CA2C13" w:rsidRPr="00C37079">
        <w:rPr>
          <w:rFonts w:cstheme="minorHAnsi"/>
          <w:b/>
          <w:bCs/>
          <w:iCs/>
        </w:rPr>
        <w:t>Action Steps and Timeline</w:t>
      </w:r>
    </w:p>
    <w:p w14:paraId="2782BC06" w14:textId="0CE17A97" w:rsidR="00C37079" w:rsidRDefault="00CB28C7" w:rsidP="00C37079">
      <w:pPr>
        <w:tabs>
          <w:tab w:val="left" w:pos="720"/>
          <w:tab w:val="left" w:pos="7200"/>
          <w:tab w:val="left" w:pos="9360"/>
        </w:tabs>
        <w:ind w:left="720"/>
        <w:rPr>
          <w:rFonts w:cstheme="minorHAnsi"/>
          <w:i/>
        </w:rPr>
      </w:pPr>
      <w:r w:rsidRPr="00CB28C7">
        <w:rPr>
          <w:rFonts w:cstheme="minorHAnsi"/>
          <w:i/>
        </w:rPr>
        <w:t xml:space="preserve">Provide a </w:t>
      </w:r>
      <w:r w:rsidR="00CA2C13">
        <w:rPr>
          <w:rFonts w:cstheme="minorHAnsi"/>
          <w:i/>
        </w:rPr>
        <w:t xml:space="preserve">simple </w:t>
      </w:r>
      <w:r w:rsidRPr="00CB28C7">
        <w:rPr>
          <w:rFonts w:cstheme="minorHAnsi"/>
          <w:i/>
        </w:rPr>
        <w:t xml:space="preserve">description of </w:t>
      </w:r>
      <w:r w:rsidR="007523F7">
        <w:rPr>
          <w:rFonts w:cstheme="minorHAnsi"/>
          <w:i/>
        </w:rPr>
        <w:t xml:space="preserve">major steps and </w:t>
      </w:r>
      <w:r w:rsidR="00C37079">
        <w:rPr>
          <w:rFonts w:cstheme="minorHAnsi"/>
          <w:i/>
        </w:rPr>
        <w:t xml:space="preserve">proposed </w:t>
      </w:r>
      <w:r w:rsidR="007523F7">
        <w:rPr>
          <w:rFonts w:cstheme="minorHAnsi"/>
          <w:i/>
        </w:rPr>
        <w:t xml:space="preserve">timeline </w:t>
      </w:r>
      <w:r w:rsidR="00C37079">
        <w:rPr>
          <w:rFonts w:cstheme="minorHAnsi"/>
          <w:i/>
        </w:rPr>
        <w:t xml:space="preserve">for initiation and completion. </w:t>
      </w:r>
    </w:p>
    <w:p w14:paraId="0CC379FE" w14:textId="77777777" w:rsidR="00C37079" w:rsidRDefault="00C37079" w:rsidP="00C37079">
      <w:pPr>
        <w:tabs>
          <w:tab w:val="left" w:pos="720"/>
          <w:tab w:val="left" w:pos="7200"/>
          <w:tab w:val="left" w:pos="9360"/>
        </w:tabs>
        <w:ind w:left="720"/>
        <w:rPr>
          <w:rFonts w:cstheme="minorHAnsi"/>
          <w:i/>
        </w:rPr>
      </w:pPr>
    </w:p>
    <w:p w14:paraId="44139EC3" w14:textId="20C9E23D" w:rsidR="00965275" w:rsidRDefault="00F20E6B" w:rsidP="00CB28C7">
      <w:pPr>
        <w:tabs>
          <w:tab w:val="left" w:pos="720"/>
          <w:tab w:val="left" w:pos="7200"/>
          <w:tab w:val="left" w:pos="9360"/>
        </w:tabs>
        <w:ind w:left="720" w:hanging="720"/>
        <w:rPr>
          <w:rFonts w:cstheme="minorHAnsi"/>
          <w:i/>
        </w:rPr>
      </w:pPr>
      <w:r>
        <w:rPr>
          <w:rFonts w:cstheme="minorHAnsi"/>
          <w:i/>
        </w:rPr>
        <w:t>6</w:t>
      </w:r>
      <w:r w:rsidR="00965275">
        <w:rPr>
          <w:rFonts w:cstheme="minorHAnsi"/>
          <w:i/>
        </w:rPr>
        <w:t xml:space="preserve">. </w:t>
      </w:r>
      <w:r w:rsidR="00965275">
        <w:rPr>
          <w:rFonts w:cstheme="minorHAnsi"/>
          <w:i/>
        </w:rPr>
        <w:tab/>
      </w:r>
      <w:r w:rsidR="00965275" w:rsidRPr="00965275">
        <w:rPr>
          <w:rFonts w:cstheme="minorHAnsi"/>
          <w:b/>
          <w:bCs/>
          <w:iCs/>
        </w:rPr>
        <w:t>Congregation Support</w:t>
      </w:r>
    </w:p>
    <w:p w14:paraId="2C5CD8B1" w14:textId="4DA7A8E2" w:rsidR="00CB28C7" w:rsidRDefault="00CB28C7" w:rsidP="000E6E2D">
      <w:pPr>
        <w:tabs>
          <w:tab w:val="left" w:pos="720"/>
          <w:tab w:val="left" w:pos="7200"/>
          <w:tab w:val="left" w:pos="9360"/>
        </w:tabs>
        <w:ind w:left="720"/>
        <w:rPr>
          <w:rFonts w:cstheme="minorHAnsi"/>
          <w:i/>
        </w:rPr>
      </w:pPr>
      <w:r w:rsidRPr="00CB28C7">
        <w:rPr>
          <w:rFonts w:cstheme="minorHAnsi"/>
          <w:i/>
        </w:rPr>
        <w:t xml:space="preserve">Describe why your congregation wants to launch this </w:t>
      </w:r>
      <w:r w:rsidR="00AD02F4" w:rsidRPr="00CB28C7">
        <w:rPr>
          <w:rFonts w:cstheme="minorHAnsi"/>
          <w:i/>
        </w:rPr>
        <w:t>project</w:t>
      </w:r>
      <w:r w:rsidR="00965275">
        <w:rPr>
          <w:rFonts w:cstheme="minorHAnsi"/>
          <w:i/>
        </w:rPr>
        <w:t xml:space="preserve"> and </w:t>
      </w:r>
      <w:r w:rsidR="00F00B4C">
        <w:rPr>
          <w:rFonts w:cstheme="minorHAnsi"/>
          <w:i/>
        </w:rPr>
        <w:t xml:space="preserve">how </w:t>
      </w:r>
      <w:r w:rsidR="000E6E2D">
        <w:rPr>
          <w:rFonts w:cstheme="minorHAnsi"/>
          <w:i/>
        </w:rPr>
        <w:t xml:space="preserve">members </w:t>
      </w:r>
      <w:r w:rsidR="00F53B65">
        <w:rPr>
          <w:rFonts w:cstheme="minorHAnsi"/>
          <w:i/>
        </w:rPr>
        <w:t xml:space="preserve">are </w:t>
      </w:r>
      <w:r w:rsidR="006B32C4">
        <w:rPr>
          <w:rFonts w:cstheme="minorHAnsi"/>
          <w:i/>
        </w:rPr>
        <w:t xml:space="preserve">already </w:t>
      </w:r>
      <w:r w:rsidR="00F53B65">
        <w:rPr>
          <w:rFonts w:cstheme="minorHAnsi"/>
          <w:i/>
        </w:rPr>
        <w:t xml:space="preserve">informed and </w:t>
      </w:r>
      <w:r w:rsidR="006B32C4">
        <w:rPr>
          <w:rFonts w:cstheme="minorHAnsi"/>
          <w:i/>
        </w:rPr>
        <w:t xml:space="preserve">engaged. </w:t>
      </w:r>
    </w:p>
    <w:p w14:paraId="47F69CFE" w14:textId="77777777" w:rsidR="000E6E2D" w:rsidRPr="007D742A" w:rsidRDefault="000E6E2D" w:rsidP="00CB28C7">
      <w:pPr>
        <w:tabs>
          <w:tab w:val="left" w:pos="720"/>
          <w:tab w:val="left" w:pos="7200"/>
          <w:tab w:val="left" w:pos="9360"/>
        </w:tabs>
        <w:ind w:left="720" w:hanging="720"/>
        <w:rPr>
          <w:rFonts w:cstheme="minorHAnsi"/>
          <w:iCs/>
        </w:rPr>
      </w:pPr>
    </w:p>
    <w:p w14:paraId="43996D70" w14:textId="7B9AC99B" w:rsidR="00F53B65" w:rsidRPr="007D742A" w:rsidRDefault="00F20E6B" w:rsidP="00CB28C7">
      <w:pPr>
        <w:tabs>
          <w:tab w:val="left" w:pos="720"/>
          <w:tab w:val="left" w:pos="7200"/>
          <w:tab w:val="left" w:pos="9360"/>
        </w:tabs>
        <w:ind w:left="720" w:hanging="720"/>
        <w:rPr>
          <w:rFonts w:cstheme="minorHAnsi"/>
          <w:iCs/>
        </w:rPr>
      </w:pPr>
      <w:r>
        <w:rPr>
          <w:rFonts w:cstheme="minorHAnsi"/>
          <w:iCs/>
        </w:rPr>
        <w:t>7</w:t>
      </w:r>
      <w:r w:rsidR="00F53B65" w:rsidRPr="007D742A">
        <w:rPr>
          <w:rFonts w:cstheme="minorHAnsi"/>
          <w:iCs/>
        </w:rPr>
        <w:t>.</w:t>
      </w:r>
      <w:r w:rsidR="00F53B65" w:rsidRPr="007D742A">
        <w:rPr>
          <w:rFonts w:cstheme="minorHAnsi"/>
          <w:iCs/>
        </w:rPr>
        <w:tab/>
      </w:r>
      <w:r w:rsidR="007D742A" w:rsidRPr="007D742A">
        <w:rPr>
          <w:rFonts w:cstheme="minorHAnsi"/>
          <w:b/>
          <w:bCs/>
          <w:iCs/>
        </w:rPr>
        <w:t>Goal</w:t>
      </w:r>
    </w:p>
    <w:p w14:paraId="2A05818C" w14:textId="11EC48CD" w:rsidR="00CB28C7" w:rsidRDefault="00CB28C7" w:rsidP="00930B2F">
      <w:pPr>
        <w:tabs>
          <w:tab w:val="left" w:pos="720"/>
          <w:tab w:val="left" w:pos="7200"/>
          <w:tab w:val="left" w:pos="9360"/>
        </w:tabs>
        <w:ind w:left="720"/>
        <w:rPr>
          <w:rFonts w:cstheme="minorHAnsi"/>
          <w:i/>
        </w:rPr>
      </w:pPr>
      <w:r w:rsidRPr="00CB28C7">
        <w:rPr>
          <w:rFonts w:cstheme="minorHAnsi"/>
          <w:i/>
        </w:rPr>
        <w:t xml:space="preserve">Describe the anticipated impact of the project. What do you want </w:t>
      </w:r>
      <w:r w:rsidR="009C32E0">
        <w:rPr>
          <w:rFonts w:cstheme="minorHAnsi"/>
          <w:i/>
        </w:rPr>
        <w:t xml:space="preserve">to see done, experienced or </w:t>
      </w:r>
      <w:r w:rsidR="00462739">
        <w:rPr>
          <w:rFonts w:cstheme="minorHAnsi"/>
          <w:i/>
        </w:rPr>
        <w:t>grown</w:t>
      </w:r>
      <w:r w:rsidR="00930B2F">
        <w:rPr>
          <w:rFonts w:cstheme="minorHAnsi"/>
          <w:i/>
        </w:rPr>
        <w:t xml:space="preserve"> </w:t>
      </w:r>
      <w:r w:rsidR="00AD02F4" w:rsidRPr="00CB28C7">
        <w:rPr>
          <w:rFonts w:cstheme="minorHAnsi"/>
          <w:i/>
        </w:rPr>
        <w:t>because of</w:t>
      </w:r>
      <w:r w:rsidRPr="00CB28C7">
        <w:rPr>
          <w:rFonts w:cstheme="minorHAnsi"/>
          <w:i/>
        </w:rPr>
        <w:t xml:space="preserve"> </w:t>
      </w:r>
      <w:r w:rsidR="009C32E0">
        <w:rPr>
          <w:rFonts w:cstheme="minorHAnsi"/>
          <w:i/>
        </w:rPr>
        <w:t>your church’s involvement?</w:t>
      </w:r>
      <w:r w:rsidR="00930B2F">
        <w:rPr>
          <w:rFonts w:cstheme="minorHAnsi"/>
          <w:i/>
        </w:rPr>
        <w:t xml:space="preserve"> </w:t>
      </w:r>
      <w:r w:rsidRPr="00CB28C7">
        <w:rPr>
          <w:rFonts w:cstheme="minorHAnsi"/>
          <w:i/>
        </w:rPr>
        <w:t>How will you know if you have achieved th</w:t>
      </w:r>
      <w:r w:rsidR="00B9404D">
        <w:rPr>
          <w:rFonts w:cstheme="minorHAnsi"/>
          <w:i/>
        </w:rPr>
        <w:t>e</w:t>
      </w:r>
      <w:r w:rsidRPr="00CB28C7">
        <w:rPr>
          <w:rFonts w:cstheme="minorHAnsi"/>
          <w:i/>
        </w:rPr>
        <w:t xml:space="preserve"> goal? </w:t>
      </w:r>
    </w:p>
    <w:p w14:paraId="0A51635B" w14:textId="77777777" w:rsidR="00DE1BBE" w:rsidRDefault="00DE1BBE" w:rsidP="00930B2F">
      <w:pPr>
        <w:tabs>
          <w:tab w:val="left" w:pos="720"/>
          <w:tab w:val="left" w:pos="7200"/>
          <w:tab w:val="left" w:pos="9360"/>
        </w:tabs>
        <w:ind w:left="720"/>
        <w:rPr>
          <w:rFonts w:cstheme="minorHAnsi"/>
          <w:i/>
        </w:rPr>
      </w:pPr>
    </w:p>
    <w:p w14:paraId="43C4D362" w14:textId="38F61525" w:rsidR="00F20E6B" w:rsidRDefault="00F20E6B" w:rsidP="00F20E6B">
      <w:pPr>
        <w:tabs>
          <w:tab w:val="left" w:pos="720"/>
          <w:tab w:val="left" w:pos="7200"/>
          <w:tab w:val="left" w:pos="9360"/>
        </w:tabs>
        <w:ind w:left="720" w:hanging="720"/>
        <w:rPr>
          <w:rFonts w:cstheme="minorHAnsi"/>
          <w:i/>
        </w:rPr>
      </w:pPr>
      <w:r>
        <w:rPr>
          <w:rFonts w:cstheme="minorHAnsi"/>
        </w:rPr>
        <w:t>8</w:t>
      </w:r>
      <w:r w:rsidRPr="009023D5">
        <w:rPr>
          <w:rFonts w:cstheme="minorHAnsi"/>
        </w:rPr>
        <w:t>.</w:t>
      </w:r>
      <w:r w:rsidRPr="009023D5">
        <w:rPr>
          <w:rFonts w:cstheme="minorHAnsi"/>
        </w:rPr>
        <w:tab/>
      </w:r>
      <w:r w:rsidRPr="009023D5">
        <w:rPr>
          <w:rFonts w:cstheme="minorHAnsi"/>
          <w:b/>
        </w:rPr>
        <w:t xml:space="preserve">Grant </w:t>
      </w:r>
      <w:r>
        <w:rPr>
          <w:rFonts w:cstheme="minorHAnsi"/>
          <w:b/>
        </w:rPr>
        <w:t xml:space="preserve">Amount </w:t>
      </w:r>
      <w:r w:rsidRPr="009023D5">
        <w:rPr>
          <w:rFonts w:cstheme="minorHAnsi"/>
          <w:b/>
        </w:rPr>
        <w:t>Requested</w:t>
      </w:r>
      <w:r w:rsidRPr="009023D5">
        <w:rPr>
          <w:rFonts w:cstheme="minorHAnsi"/>
          <w:b/>
        </w:rPr>
        <w:br/>
      </w:r>
      <w:r>
        <w:rPr>
          <w:rFonts w:cstheme="minorHAnsi"/>
          <w:i/>
        </w:rPr>
        <w:t>Provide a simple budget for the project including:</w:t>
      </w:r>
    </w:p>
    <w:p w14:paraId="70EE4006" w14:textId="77777777" w:rsidR="00F20E6B" w:rsidRDefault="00F20E6B" w:rsidP="00F20E6B">
      <w:pPr>
        <w:pStyle w:val="ListParagraph"/>
        <w:numPr>
          <w:ilvl w:val="0"/>
          <w:numId w:val="9"/>
        </w:numPr>
        <w:tabs>
          <w:tab w:val="left" w:pos="720"/>
          <w:tab w:val="left" w:pos="7200"/>
          <w:tab w:val="left" w:pos="9360"/>
        </w:tabs>
        <w:rPr>
          <w:rFonts w:cstheme="minorHAnsi"/>
          <w:i/>
        </w:rPr>
      </w:pPr>
      <w:r>
        <w:rPr>
          <w:rFonts w:cstheme="minorHAnsi"/>
          <w:i/>
        </w:rPr>
        <w:t>G</w:t>
      </w:r>
      <w:r w:rsidRPr="007F3775">
        <w:rPr>
          <w:rFonts w:cstheme="minorHAnsi"/>
          <w:i/>
        </w:rPr>
        <w:t>rant dollars requested.</w:t>
      </w:r>
    </w:p>
    <w:p w14:paraId="7F1B15D2" w14:textId="77777777" w:rsidR="00F20E6B" w:rsidRDefault="00F20E6B" w:rsidP="00F20E6B">
      <w:pPr>
        <w:pStyle w:val="ListParagraph"/>
        <w:numPr>
          <w:ilvl w:val="0"/>
          <w:numId w:val="9"/>
        </w:numPr>
        <w:tabs>
          <w:tab w:val="left" w:pos="720"/>
          <w:tab w:val="left" w:pos="7200"/>
          <w:tab w:val="left" w:pos="9360"/>
        </w:tabs>
        <w:rPr>
          <w:rFonts w:cstheme="minorHAnsi"/>
          <w:i/>
        </w:rPr>
      </w:pPr>
      <w:r>
        <w:rPr>
          <w:rFonts w:cstheme="minorHAnsi"/>
          <w:i/>
        </w:rPr>
        <w:t xml:space="preserve">Sources of additional </w:t>
      </w:r>
      <w:r w:rsidRPr="007F3775">
        <w:rPr>
          <w:rFonts w:cstheme="minorHAnsi"/>
          <w:i/>
        </w:rPr>
        <w:t>income</w:t>
      </w:r>
      <w:r>
        <w:rPr>
          <w:rFonts w:cstheme="minorHAnsi"/>
          <w:i/>
        </w:rPr>
        <w:t>.</w:t>
      </w:r>
    </w:p>
    <w:p w14:paraId="4D210C01" w14:textId="77777777" w:rsidR="00F20E6B" w:rsidRDefault="00F20E6B" w:rsidP="00F20E6B">
      <w:pPr>
        <w:pStyle w:val="ListParagraph"/>
        <w:numPr>
          <w:ilvl w:val="0"/>
          <w:numId w:val="9"/>
        </w:numPr>
        <w:tabs>
          <w:tab w:val="left" w:pos="720"/>
          <w:tab w:val="left" w:pos="7200"/>
          <w:tab w:val="left" w:pos="9360"/>
        </w:tabs>
        <w:rPr>
          <w:rFonts w:cstheme="minorHAnsi"/>
          <w:i/>
        </w:rPr>
      </w:pPr>
      <w:r>
        <w:rPr>
          <w:rFonts w:cstheme="minorHAnsi"/>
          <w:i/>
        </w:rPr>
        <w:t>A</w:t>
      </w:r>
      <w:r w:rsidRPr="007F3775">
        <w:rPr>
          <w:rFonts w:cstheme="minorHAnsi"/>
          <w:i/>
        </w:rPr>
        <w:t>nticipated expenses</w:t>
      </w:r>
      <w:r>
        <w:rPr>
          <w:rFonts w:cstheme="minorHAnsi"/>
          <w:i/>
        </w:rPr>
        <w:t>.</w:t>
      </w:r>
    </w:p>
    <w:p w14:paraId="07D65FCD" w14:textId="77777777" w:rsidR="00F20E6B" w:rsidRDefault="00F20E6B" w:rsidP="00F20E6B">
      <w:pPr>
        <w:pStyle w:val="ListParagraph"/>
        <w:numPr>
          <w:ilvl w:val="0"/>
          <w:numId w:val="9"/>
        </w:numPr>
        <w:tabs>
          <w:tab w:val="left" w:pos="720"/>
          <w:tab w:val="left" w:pos="7200"/>
          <w:tab w:val="left" w:pos="9360"/>
        </w:tabs>
        <w:rPr>
          <w:rFonts w:cstheme="minorHAnsi"/>
          <w:i/>
        </w:rPr>
      </w:pPr>
      <w:r w:rsidRPr="007F3775">
        <w:rPr>
          <w:rFonts w:cstheme="minorHAnsi"/>
          <w:i/>
        </w:rPr>
        <w:t>What will happen if District funding is not available</w:t>
      </w:r>
      <w:r>
        <w:rPr>
          <w:rFonts w:cstheme="minorHAnsi"/>
          <w:i/>
        </w:rPr>
        <w:t xml:space="preserve"> or less than requested</w:t>
      </w:r>
      <w:r w:rsidRPr="007F3775">
        <w:rPr>
          <w:rFonts w:cstheme="minorHAnsi"/>
          <w:i/>
        </w:rPr>
        <w:t>?</w:t>
      </w:r>
    </w:p>
    <w:p w14:paraId="26483D95" w14:textId="77777777" w:rsidR="00DE1BBE" w:rsidRPr="007F3775" w:rsidRDefault="00DE1BBE" w:rsidP="00DE1BBE">
      <w:pPr>
        <w:pStyle w:val="ListParagraph"/>
        <w:tabs>
          <w:tab w:val="left" w:pos="720"/>
          <w:tab w:val="left" w:pos="7200"/>
          <w:tab w:val="left" w:pos="9360"/>
        </w:tabs>
        <w:ind w:left="1500"/>
        <w:rPr>
          <w:rFonts w:cstheme="minorHAnsi"/>
          <w:i/>
        </w:rPr>
      </w:pPr>
    </w:p>
    <w:p w14:paraId="5CDEB72E" w14:textId="2BE8B710" w:rsidR="00523F98" w:rsidRPr="00523F98" w:rsidRDefault="00523F98" w:rsidP="00523F98">
      <w:pPr>
        <w:spacing w:after="160" w:line="259" w:lineRule="auto"/>
        <w:ind w:left="720" w:hanging="720"/>
        <w:rPr>
          <w:rFonts w:cstheme="minorHAnsi"/>
          <w:b/>
          <w:bCs/>
          <w:i/>
          <w:iCs/>
        </w:rPr>
      </w:pPr>
      <w:r>
        <w:rPr>
          <w:rFonts w:cstheme="minorHAnsi"/>
        </w:rPr>
        <w:t xml:space="preserve">9. </w:t>
      </w:r>
      <w:r>
        <w:rPr>
          <w:rFonts w:cstheme="minorHAnsi"/>
        </w:rPr>
        <w:tab/>
      </w:r>
      <w:r w:rsidRPr="00523F98">
        <w:rPr>
          <w:rFonts w:cstheme="minorHAnsi"/>
          <w:b/>
          <w:bCs/>
        </w:rPr>
        <w:t>Signature</w:t>
      </w:r>
      <w:r w:rsidR="009A5FB2">
        <w:rPr>
          <w:rFonts w:cstheme="minorHAnsi"/>
          <w:b/>
          <w:bCs/>
        </w:rPr>
        <w:t xml:space="preserve"> Endorsement</w:t>
      </w:r>
      <w:r w:rsidRPr="00523F98">
        <w:rPr>
          <w:rFonts w:cstheme="minorHAnsi"/>
          <w:b/>
          <w:bCs/>
        </w:rPr>
        <w:t>:</w:t>
      </w:r>
      <w:r>
        <w:rPr>
          <w:rFonts w:cstheme="minorHAnsi"/>
          <w:b/>
          <w:bCs/>
        </w:rPr>
        <w:br/>
      </w:r>
      <w:r w:rsidR="00367E80">
        <w:rPr>
          <w:rFonts w:cstheme="minorHAnsi"/>
          <w:i/>
          <w:iCs/>
        </w:rPr>
        <w:t>S</w:t>
      </w:r>
      <w:r w:rsidRPr="009A5FB2">
        <w:rPr>
          <w:rFonts w:cstheme="minorHAnsi"/>
          <w:i/>
          <w:iCs/>
        </w:rPr>
        <w:t xml:space="preserve">ignature of </w:t>
      </w:r>
      <w:r w:rsidR="00A859F8" w:rsidRPr="009A5FB2">
        <w:rPr>
          <w:rFonts w:cstheme="minorHAnsi"/>
          <w:i/>
          <w:iCs/>
        </w:rPr>
        <w:t xml:space="preserve">two </w:t>
      </w:r>
      <w:r w:rsidR="009A5FB2">
        <w:rPr>
          <w:rFonts w:cstheme="minorHAnsi"/>
          <w:i/>
          <w:iCs/>
        </w:rPr>
        <w:t xml:space="preserve">congregational </w:t>
      </w:r>
      <w:r w:rsidR="009A5FB2" w:rsidRPr="009A5FB2">
        <w:rPr>
          <w:rFonts w:cstheme="minorHAnsi"/>
          <w:i/>
          <w:iCs/>
        </w:rPr>
        <w:t xml:space="preserve">officers </w:t>
      </w:r>
      <w:r w:rsidR="00367E80">
        <w:rPr>
          <w:rFonts w:cstheme="minorHAnsi"/>
          <w:i/>
          <w:iCs/>
        </w:rPr>
        <w:t>(</w:t>
      </w:r>
      <w:r w:rsidR="007F6CA7" w:rsidRPr="007F6CA7">
        <w:rPr>
          <w:rFonts w:cstheme="minorHAnsi"/>
          <w:i/>
          <w:iCs/>
        </w:rPr>
        <w:t>not</w:t>
      </w:r>
      <w:r w:rsidR="007F6CA7">
        <w:rPr>
          <w:rFonts w:cstheme="minorHAnsi"/>
          <w:i/>
          <w:iCs/>
        </w:rPr>
        <w:t xml:space="preserve"> the grant contact person</w:t>
      </w:r>
      <w:r w:rsidR="00367E80">
        <w:rPr>
          <w:rFonts w:cstheme="minorHAnsi"/>
          <w:i/>
          <w:iCs/>
        </w:rPr>
        <w:t>)</w:t>
      </w:r>
      <w:r w:rsidR="007F6CA7">
        <w:rPr>
          <w:rFonts w:cstheme="minorHAnsi"/>
          <w:i/>
          <w:iCs/>
        </w:rPr>
        <w:t xml:space="preserve"> </w:t>
      </w:r>
      <w:r w:rsidR="00367E80">
        <w:rPr>
          <w:rFonts w:cstheme="minorHAnsi"/>
          <w:i/>
          <w:iCs/>
        </w:rPr>
        <w:t xml:space="preserve">and </w:t>
      </w:r>
      <w:r w:rsidR="009A5FB2" w:rsidRPr="009A5FB2">
        <w:rPr>
          <w:rFonts w:cstheme="minorHAnsi"/>
          <w:i/>
          <w:iCs/>
        </w:rPr>
        <w:t>of your pastor, vacancy pastor or circuit visitor</w:t>
      </w:r>
      <w:r w:rsidR="00367E80">
        <w:rPr>
          <w:rFonts w:cstheme="minorHAnsi"/>
          <w:i/>
          <w:iCs/>
        </w:rPr>
        <w:t xml:space="preserve"> as many be appropriate to </w:t>
      </w:r>
      <w:r w:rsidR="00DE1BBE">
        <w:rPr>
          <w:rFonts w:cstheme="minorHAnsi"/>
          <w:i/>
          <w:iCs/>
        </w:rPr>
        <w:t xml:space="preserve">the </w:t>
      </w:r>
      <w:r w:rsidR="00367E80">
        <w:rPr>
          <w:rFonts w:cstheme="minorHAnsi"/>
          <w:i/>
          <w:iCs/>
        </w:rPr>
        <w:t>circumstance</w:t>
      </w:r>
      <w:r w:rsidR="009A5FB2" w:rsidRPr="009A5FB2">
        <w:rPr>
          <w:rFonts w:cstheme="minorHAnsi"/>
          <w:i/>
          <w:iCs/>
        </w:rPr>
        <w:t>.</w:t>
      </w:r>
    </w:p>
    <w:sectPr w:rsidR="00523F98" w:rsidRPr="00523F98" w:rsidSect="00B01C1B">
      <w:headerReference w:type="default" r:id="rId11"/>
      <w:footerReference w:type="default" r:id="rId12"/>
      <w:headerReference w:type="first" r:id="rId13"/>
      <w:pgSz w:w="12240" w:h="15840"/>
      <w:pgMar w:top="1080" w:right="1080" w:bottom="864" w:left="108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B0B43" w14:textId="77777777" w:rsidR="00B01C1B" w:rsidRDefault="00B01C1B" w:rsidP="009023D5">
      <w:r>
        <w:separator/>
      </w:r>
    </w:p>
  </w:endnote>
  <w:endnote w:type="continuationSeparator" w:id="0">
    <w:p w14:paraId="7D06A072" w14:textId="77777777" w:rsidR="00B01C1B" w:rsidRDefault="00B01C1B" w:rsidP="0090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52ED1" w14:textId="33BBC34B" w:rsidR="00B928EB" w:rsidRDefault="00DD7DEE">
    <w:pPr>
      <w:pStyle w:val="Footer"/>
    </w:pPr>
    <w:r>
      <w:rPr>
        <w:sz w:val="16"/>
      </w:rPr>
      <w:t xml:space="preserve">LCMS Missouri District Mini </w:t>
    </w:r>
    <w:r w:rsidR="00B928EB" w:rsidRPr="00283B0E">
      <w:rPr>
        <w:sz w:val="16"/>
      </w:rPr>
      <w:t>Grant Application</w:t>
    </w:r>
    <w:r w:rsidR="00B928EB" w:rsidRPr="00283B0E">
      <w:rPr>
        <w:sz w:val="16"/>
      </w:rPr>
      <w:tab/>
      <w:t xml:space="preserve">Page </w:t>
    </w:r>
    <w:r w:rsidR="00B928EB" w:rsidRPr="00283B0E">
      <w:rPr>
        <w:sz w:val="16"/>
      </w:rPr>
      <w:fldChar w:fldCharType="begin"/>
    </w:r>
    <w:r w:rsidR="00B928EB" w:rsidRPr="00283B0E">
      <w:rPr>
        <w:sz w:val="16"/>
      </w:rPr>
      <w:instrText xml:space="preserve"> PAGE   \* MERGEFORMAT </w:instrText>
    </w:r>
    <w:r w:rsidR="00B928EB" w:rsidRPr="00283B0E">
      <w:rPr>
        <w:sz w:val="16"/>
      </w:rPr>
      <w:fldChar w:fldCharType="separate"/>
    </w:r>
    <w:r w:rsidR="00B928EB" w:rsidRPr="00283B0E">
      <w:rPr>
        <w:noProof/>
        <w:sz w:val="16"/>
      </w:rPr>
      <w:t>1</w:t>
    </w:r>
    <w:r w:rsidR="00B928EB" w:rsidRPr="00283B0E">
      <w:rPr>
        <w:noProof/>
        <w:sz w:val="16"/>
      </w:rPr>
      <w:fldChar w:fldCharType="end"/>
    </w:r>
    <w:r w:rsidR="00B928EB" w:rsidRPr="00283B0E">
      <w:rPr>
        <w:noProof/>
        <w:sz w:val="16"/>
      </w:rPr>
      <w:t xml:space="preserve"> of </w:t>
    </w:r>
    <w:r w:rsidR="00DE1BBE">
      <w:rPr>
        <w:noProof/>
        <w:sz w:val="16"/>
      </w:rPr>
      <w:t>2</w:t>
    </w:r>
    <w:r w:rsidR="00B928EB" w:rsidRPr="00283B0E">
      <w:rPr>
        <w:noProof/>
        <w:sz w:val="16"/>
      </w:rPr>
      <w:tab/>
      <w:t xml:space="preserve">Rev. </w:t>
    </w:r>
    <w:r w:rsidR="008B2BFA">
      <w:rPr>
        <w:noProof/>
        <w:sz w:val="16"/>
      </w:rPr>
      <w:t>202</w:t>
    </w:r>
    <w:r w:rsidR="00DE1BBE">
      <w:rPr>
        <w:noProof/>
        <w:sz w:val="16"/>
      </w:rPr>
      <w:t>401</w:t>
    </w:r>
    <w:r w:rsidR="003A5B99">
      <w:rPr>
        <w:noProof/>
        <w:sz w:val="16"/>
      </w:rPr>
      <w:t>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55DB6" w14:textId="77777777" w:rsidR="00B01C1B" w:rsidRDefault="00B01C1B" w:rsidP="009023D5">
      <w:r>
        <w:separator/>
      </w:r>
    </w:p>
  </w:footnote>
  <w:footnote w:type="continuationSeparator" w:id="0">
    <w:p w14:paraId="73CF6B2B" w14:textId="77777777" w:rsidR="00B01C1B" w:rsidRDefault="00B01C1B" w:rsidP="00902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611D8" w14:textId="4930ED86" w:rsidR="00B928EB" w:rsidRDefault="00B928EB" w:rsidP="00B928EB">
    <w:pPr>
      <w:pStyle w:val="Header"/>
      <w:tabs>
        <w:tab w:val="clear" w:pos="4320"/>
        <w:tab w:val="center" w:pos="0"/>
      </w:tabs>
      <w:ind w:left="16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7964" w14:textId="18C699AF" w:rsidR="00B928EB" w:rsidRDefault="00B928EB" w:rsidP="00B928EB">
    <w:pPr>
      <w:pStyle w:val="Header"/>
      <w:ind w:left="4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2F95"/>
    <w:multiLevelType w:val="hybridMultilevel"/>
    <w:tmpl w:val="685862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160FC2"/>
    <w:multiLevelType w:val="hybridMultilevel"/>
    <w:tmpl w:val="78943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A735A"/>
    <w:multiLevelType w:val="hybridMultilevel"/>
    <w:tmpl w:val="0D9EB2E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BD93A8F"/>
    <w:multiLevelType w:val="multilevel"/>
    <w:tmpl w:val="BB0A241C"/>
    <w:lvl w:ilvl="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5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1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7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3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70" w:hanging="360"/>
      </w:pPr>
      <w:rPr>
        <w:rFonts w:hint="default"/>
      </w:rPr>
    </w:lvl>
  </w:abstractNum>
  <w:abstractNum w:abstractNumId="4" w15:restartNumberingAfterBreak="0">
    <w:nsid w:val="45DE06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F50728E"/>
    <w:multiLevelType w:val="hybridMultilevel"/>
    <w:tmpl w:val="AB44C8AE"/>
    <w:lvl w:ilvl="0" w:tplc="C338CB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22F87"/>
    <w:multiLevelType w:val="hybridMultilevel"/>
    <w:tmpl w:val="2A0E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B7952"/>
    <w:multiLevelType w:val="hybridMultilevel"/>
    <w:tmpl w:val="3AE01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668A4"/>
    <w:multiLevelType w:val="hybridMultilevel"/>
    <w:tmpl w:val="3F365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680977">
    <w:abstractNumId w:val="4"/>
  </w:num>
  <w:num w:numId="2" w16cid:durableId="44765204">
    <w:abstractNumId w:val="1"/>
  </w:num>
  <w:num w:numId="3" w16cid:durableId="474178224">
    <w:abstractNumId w:val="6"/>
  </w:num>
  <w:num w:numId="4" w16cid:durableId="1118109895">
    <w:abstractNumId w:val="0"/>
  </w:num>
  <w:num w:numId="5" w16cid:durableId="1478299966">
    <w:abstractNumId w:val="7"/>
  </w:num>
  <w:num w:numId="6" w16cid:durableId="1689939377">
    <w:abstractNumId w:val="8"/>
  </w:num>
  <w:num w:numId="7" w16cid:durableId="1446996057">
    <w:abstractNumId w:val="5"/>
  </w:num>
  <w:num w:numId="8" w16cid:durableId="1369183044">
    <w:abstractNumId w:val="3"/>
  </w:num>
  <w:num w:numId="9" w16cid:durableId="1433086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D5"/>
    <w:rsid w:val="00000D47"/>
    <w:rsid w:val="000105B5"/>
    <w:rsid w:val="00010AD4"/>
    <w:rsid w:val="00011BDC"/>
    <w:rsid w:val="00015391"/>
    <w:rsid w:val="00046CBA"/>
    <w:rsid w:val="000527DF"/>
    <w:rsid w:val="000608C2"/>
    <w:rsid w:val="00067EA7"/>
    <w:rsid w:val="00075827"/>
    <w:rsid w:val="000823D3"/>
    <w:rsid w:val="000925D3"/>
    <w:rsid w:val="0009724B"/>
    <w:rsid w:val="000A2E11"/>
    <w:rsid w:val="000B48BA"/>
    <w:rsid w:val="000C1362"/>
    <w:rsid w:val="000C6B10"/>
    <w:rsid w:val="000D0AA5"/>
    <w:rsid w:val="000E1604"/>
    <w:rsid w:val="000E2883"/>
    <w:rsid w:val="000E6E2D"/>
    <w:rsid w:val="000F2432"/>
    <w:rsid w:val="0010233F"/>
    <w:rsid w:val="00102C58"/>
    <w:rsid w:val="00107078"/>
    <w:rsid w:val="001151AA"/>
    <w:rsid w:val="00121F55"/>
    <w:rsid w:val="00123387"/>
    <w:rsid w:val="0016103D"/>
    <w:rsid w:val="00163EAD"/>
    <w:rsid w:val="00166DCA"/>
    <w:rsid w:val="00173E6F"/>
    <w:rsid w:val="00183D30"/>
    <w:rsid w:val="00185C5B"/>
    <w:rsid w:val="0018630F"/>
    <w:rsid w:val="00187818"/>
    <w:rsid w:val="00187F8A"/>
    <w:rsid w:val="001A00F1"/>
    <w:rsid w:val="001A7420"/>
    <w:rsid w:val="001B1B70"/>
    <w:rsid w:val="001C090D"/>
    <w:rsid w:val="001D0078"/>
    <w:rsid w:val="001F1578"/>
    <w:rsid w:val="001F6D27"/>
    <w:rsid w:val="00205D02"/>
    <w:rsid w:val="00205DC3"/>
    <w:rsid w:val="0021165C"/>
    <w:rsid w:val="002160F7"/>
    <w:rsid w:val="00221DA7"/>
    <w:rsid w:val="00230FE6"/>
    <w:rsid w:val="00232F48"/>
    <w:rsid w:val="00237A1E"/>
    <w:rsid w:val="0024101C"/>
    <w:rsid w:val="00251527"/>
    <w:rsid w:val="00251709"/>
    <w:rsid w:val="00271A3A"/>
    <w:rsid w:val="002774C7"/>
    <w:rsid w:val="002814AB"/>
    <w:rsid w:val="00283B0E"/>
    <w:rsid w:val="0028699F"/>
    <w:rsid w:val="00291FC1"/>
    <w:rsid w:val="00293BB3"/>
    <w:rsid w:val="00295E84"/>
    <w:rsid w:val="002A198E"/>
    <w:rsid w:val="002A1D98"/>
    <w:rsid w:val="002A330D"/>
    <w:rsid w:val="002B2C77"/>
    <w:rsid w:val="002B50C3"/>
    <w:rsid w:val="002B5DFE"/>
    <w:rsid w:val="002C3707"/>
    <w:rsid w:val="002E158B"/>
    <w:rsid w:val="002E207E"/>
    <w:rsid w:val="002F6F61"/>
    <w:rsid w:val="003062B8"/>
    <w:rsid w:val="003136B2"/>
    <w:rsid w:val="00313A8E"/>
    <w:rsid w:val="0031772B"/>
    <w:rsid w:val="0032263F"/>
    <w:rsid w:val="00325880"/>
    <w:rsid w:val="003275BB"/>
    <w:rsid w:val="003404D0"/>
    <w:rsid w:val="00340E94"/>
    <w:rsid w:val="00344010"/>
    <w:rsid w:val="00350D1A"/>
    <w:rsid w:val="00351D7A"/>
    <w:rsid w:val="00361166"/>
    <w:rsid w:val="00361437"/>
    <w:rsid w:val="00364D1C"/>
    <w:rsid w:val="00367E80"/>
    <w:rsid w:val="00380114"/>
    <w:rsid w:val="00392999"/>
    <w:rsid w:val="00394105"/>
    <w:rsid w:val="003A5B99"/>
    <w:rsid w:val="003B5756"/>
    <w:rsid w:val="003C1007"/>
    <w:rsid w:val="003C7078"/>
    <w:rsid w:val="003D0880"/>
    <w:rsid w:val="003D7302"/>
    <w:rsid w:val="003F1BD6"/>
    <w:rsid w:val="00401FE1"/>
    <w:rsid w:val="004026B1"/>
    <w:rsid w:val="00407F53"/>
    <w:rsid w:val="0043455D"/>
    <w:rsid w:val="00435991"/>
    <w:rsid w:val="00435EAF"/>
    <w:rsid w:val="0044635B"/>
    <w:rsid w:val="00462739"/>
    <w:rsid w:val="004628AE"/>
    <w:rsid w:val="00463D8C"/>
    <w:rsid w:val="00464797"/>
    <w:rsid w:val="00467544"/>
    <w:rsid w:val="00475A75"/>
    <w:rsid w:val="004760C0"/>
    <w:rsid w:val="00477724"/>
    <w:rsid w:val="004844D4"/>
    <w:rsid w:val="00487950"/>
    <w:rsid w:val="00497B5D"/>
    <w:rsid w:val="004B7AD8"/>
    <w:rsid w:val="004C3B70"/>
    <w:rsid w:val="004C3DDC"/>
    <w:rsid w:val="004F3917"/>
    <w:rsid w:val="004F4872"/>
    <w:rsid w:val="004F5263"/>
    <w:rsid w:val="004F66B1"/>
    <w:rsid w:val="005058AC"/>
    <w:rsid w:val="00511192"/>
    <w:rsid w:val="005200A6"/>
    <w:rsid w:val="0052292F"/>
    <w:rsid w:val="00522E80"/>
    <w:rsid w:val="00523F98"/>
    <w:rsid w:val="00532DFC"/>
    <w:rsid w:val="0053646E"/>
    <w:rsid w:val="005368DA"/>
    <w:rsid w:val="00541769"/>
    <w:rsid w:val="00555521"/>
    <w:rsid w:val="00570F33"/>
    <w:rsid w:val="00577BD0"/>
    <w:rsid w:val="00583BB7"/>
    <w:rsid w:val="00595806"/>
    <w:rsid w:val="005A5687"/>
    <w:rsid w:val="005A58BB"/>
    <w:rsid w:val="005A6267"/>
    <w:rsid w:val="005B78BF"/>
    <w:rsid w:val="005D3872"/>
    <w:rsid w:val="005D65F2"/>
    <w:rsid w:val="005D69C3"/>
    <w:rsid w:val="005E4CFA"/>
    <w:rsid w:val="005E5533"/>
    <w:rsid w:val="005F1176"/>
    <w:rsid w:val="006033D5"/>
    <w:rsid w:val="00603574"/>
    <w:rsid w:val="00606DC0"/>
    <w:rsid w:val="00612632"/>
    <w:rsid w:val="00620247"/>
    <w:rsid w:val="00620BC8"/>
    <w:rsid w:val="00630931"/>
    <w:rsid w:val="0063472E"/>
    <w:rsid w:val="00634B67"/>
    <w:rsid w:val="00635AEC"/>
    <w:rsid w:val="00643212"/>
    <w:rsid w:val="00652B1B"/>
    <w:rsid w:val="0065411C"/>
    <w:rsid w:val="00655491"/>
    <w:rsid w:val="00662786"/>
    <w:rsid w:val="0066763F"/>
    <w:rsid w:val="00667817"/>
    <w:rsid w:val="00683173"/>
    <w:rsid w:val="00683627"/>
    <w:rsid w:val="00686927"/>
    <w:rsid w:val="006934EA"/>
    <w:rsid w:val="00696F97"/>
    <w:rsid w:val="006A17CA"/>
    <w:rsid w:val="006B0A2C"/>
    <w:rsid w:val="006B32C4"/>
    <w:rsid w:val="006B3683"/>
    <w:rsid w:val="006B4DF4"/>
    <w:rsid w:val="006C12A4"/>
    <w:rsid w:val="006C2B87"/>
    <w:rsid w:val="006C49DF"/>
    <w:rsid w:val="006C6941"/>
    <w:rsid w:val="006D0FAF"/>
    <w:rsid w:val="006D2A0E"/>
    <w:rsid w:val="006D575F"/>
    <w:rsid w:val="006D650B"/>
    <w:rsid w:val="006E3ED1"/>
    <w:rsid w:val="006F2E69"/>
    <w:rsid w:val="006F4867"/>
    <w:rsid w:val="006F5BF3"/>
    <w:rsid w:val="007078CF"/>
    <w:rsid w:val="00714E68"/>
    <w:rsid w:val="00722341"/>
    <w:rsid w:val="0072310D"/>
    <w:rsid w:val="00725146"/>
    <w:rsid w:val="00726601"/>
    <w:rsid w:val="007469FE"/>
    <w:rsid w:val="0074733D"/>
    <w:rsid w:val="007523F7"/>
    <w:rsid w:val="00752A5A"/>
    <w:rsid w:val="00756B48"/>
    <w:rsid w:val="0076561B"/>
    <w:rsid w:val="00775C8C"/>
    <w:rsid w:val="007A7DB0"/>
    <w:rsid w:val="007C14C0"/>
    <w:rsid w:val="007C7B3B"/>
    <w:rsid w:val="007D73EC"/>
    <w:rsid w:val="007D742A"/>
    <w:rsid w:val="007F2C9F"/>
    <w:rsid w:val="007F3775"/>
    <w:rsid w:val="007F3ECC"/>
    <w:rsid w:val="007F6CA7"/>
    <w:rsid w:val="008074EA"/>
    <w:rsid w:val="00822286"/>
    <w:rsid w:val="008371EE"/>
    <w:rsid w:val="008417F8"/>
    <w:rsid w:val="00845EEC"/>
    <w:rsid w:val="008465DB"/>
    <w:rsid w:val="008474CC"/>
    <w:rsid w:val="008530B8"/>
    <w:rsid w:val="00857818"/>
    <w:rsid w:val="00862185"/>
    <w:rsid w:val="00865BA6"/>
    <w:rsid w:val="00871BF6"/>
    <w:rsid w:val="00880E2C"/>
    <w:rsid w:val="0088111C"/>
    <w:rsid w:val="0088185E"/>
    <w:rsid w:val="00886367"/>
    <w:rsid w:val="00887C8B"/>
    <w:rsid w:val="00887F5E"/>
    <w:rsid w:val="00894B20"/>
    <w:rsid w:val="008A23F0"/>
    <w:rsid w:val="008A7596"/>
    <w:rsid w:val="008A7DA4"/>
    <w:rsid w:val="008B28F2"/>
    <w:rsid w:val="008B2BFA"/>
    <w:rsid w:val="008B7B8C"/>
    <w:rsid w:val="008C1D6F"/>
    <w:rsid w:val="008C35B6"/>
    <w:rsid w:val="008C747A"/>
    <w:rsid w:val="008D4ECB"/>
    <w:rsid w:val="008D7B1C"/>
    <w:rsid w:val="009018C6"/>
    <w:rsid w:val="009023D5"/>
    <w:rsid w:val="00902A50"/>
    <w:rsid w:val="0090517E"/>
    <w:rsid w:val="00906738"/>
    <w:rsid w:val="009067C2"/>
    <w:rsid w:val="00922B93"/>
    <w:rsid w:val="00924456"/>
    <w:rsid w:val="00924B24"/>
    <w:rsid w:val="00930B2F"/>
    <w:rsid w:val="00931634"/>
    <w:rsid w:val="0093570D"/>
    <w:rsid w:val="0093676B"/>
    <w:rsid w:val="009468B0"/>
    <w:rsid w:val="009471C8"/>
    <w:rsid w:val="00965275"/>
    <w:rsid w:val="0097546B"/>
    <w:rsid w:val="00981CE6"/>
    <w:rsid w:val="0098418A"/>
    <w:rsid w:val="00991FC4"/>
    <w:rsid w:val="009927B6"/>
    <w:rsid w:val="009A5FB2"/>
    <w:rsid w:val="009A64E3"/>
    <w:rsid w:val="009B3C7D"/>
    <w:rsid w:val="009B44F2"/>
    <w:rsid w:val="009B5C7E"/>
    <w:rsid w:val="009C26A0"/>
    <w:rsid w:val="009C32E0"/>
    <w:rsid w:val="009D2430"/>
    <w:rsid w:val="009E2867"/>
    <w:rsid w:val="009E2882"/>
    <w:rsid w:val="009E4F79"/>
    <w:rsid w:val="009F4CA9"/>
    <w:rsid w:val="009F4E27"/>
    <w:rsid w:val="00A279AF"/>
    <w:rsid w:val="00A30A6B"/>
    <w:rsid w:val="00A30D4E"/>
    <w:rsid w:val="00A31D06"/>
    <w:rsid w:val="00A32C62"/>
    <w:rsid w:val="00A345C5"/>
    <w:rsid w:val="00A34D56"/>
    <w:rsid w:val="00A4780A"/>
    <w:rsid w:val="00A478C0"/>
    <w:rsid w:val="00A60579"/>
    <w:rsid w:val="00A61BB5"/>
    <w:rsid w:val="00A65241"/>
    <w:rsid w:val="00A6794B"/>
    <w:rsid w:val="00A75BFD"/>
    <w:rsid w:val="00A8597B"/>
    <w:rsid w:val="00A859F8"/>
    <w:rsid w:val="00A9217D"/>
    <w:rsid w:val="00AA2D3F"/>
    <w:rsid w:val="00AA474C"/>
    <w:rsid w:val="00AB0F5D"/>
    <w:rsid w:val="00AC0539"/>
    <w:rsid w:val="00AC3C7B"/>
    <w:rsid w:val="00AC4C64"/>
    <w:rsid w:val="00AC65A0"/>
    <w:rsid w:val="00AC7C02"/>
    <w:rsid w:val="00AD02F4"/>
    <w:rsid w:val="00AD0376"/>
    <w:rsid w:val="00AD42BF"/>
    <w:rsid w:val="00AD5BD1"/>
    <w:rsid w:val="00AE4FD2"/>
    <w:rsid w:val="00AE7397"/>
    <w:rsid w:val="00AF5308"/>
    <w:rsid w:val="00B01C1B"/>
    <w:rsid w:val="00B214F4"/>
    <w:rsid w:val="00B23E97"/>
    <w:rsid w:val="00B24A7F"/>
    <w:rsid w:val="00B253C1"/>
    <w:rsid w:val="00B433D4"/>
    <w:rsid w:val="00B633F4"/>
    <w:rsid w:val="00B64937"/>
    <w:rsid w:val="00B659C8"/>
    <w:rsid w:val="00B7426A"/>
    <w:rsid w:val="00B828D2"/>
    <w:rsid w:val="00B82DE0"/>
    <w:rsid w:val="00B875EB"/>
    <w:rsid w:val="00B90C5D"/>
    <w:rsid w:val="00B92086"/>
    <w:rsid w:val="00B928EB"/>
    <w:rsid w:val="00B9404D"/>
    <w:rsid w:val="00BA63AA"/>
    <w:rsid w:val="00BC2F4F"/>
    <w:rsid w:val="00BD41E7"/>
    <w:rsid w:val="00BD452D"/>
    <w:rsid w:val="00BD488E"/>
    <w:rsid w:val="00BD6408"/>
    <w:rsid w:val="00BE2674"/>
    <w:rsid w:val="00BE45A5"/>
    <w:rsid w:val="00BF67B6"/>
    <w:rsid w:val="00BF7B49"/>
    <w:rsid w:val="00C0415B"/>
    <w:rsid w:val="00C0515C"/>
    <w:rsid w:val="00C11981"/>
    <w:rsid w:val="00C16AE6"/>
    <w:rsid w:val="00C20347"/>
    <w:rsid w:val="00C205E3"/>
    <w:rsid w:val="00C26A5C"/>
    <w:rsid w:val="00C333CD"/>
    <w:rsid w:val="00C37079"/>
    <w:rsid w:val="00C51C09"/>
    <w:rsid w:val="00C54076"/>
    <w:rsid w:val="00C5748C"/>
    <w:rsid w:val="00C7093D"/>
    <w:rsid w:val="00C83877"/>
    <w:rsid w:val="00C90C73"/>
    <w:rsid w:val="00CA2C13"/>
    <w:rsid w:val="00CA3976"/>
    <w:rsid w:val="00CB28C7"/>
    <w:rsid w:val="00CC7BE6"/>
    <w:rsid w:val="00CD7C02"/>
    <w:rsid w:val="00CE3F9B"/>
    <w:rsid w:val="00CE42F3"/>
    <w:rsid w:val="00CE4636"/>
    <w:rsid w:val="00D03B50"/>
    <w:rsid w:val="00D16F49"/>
    <w:rsid w:val="00D23330"/>
    <w:rsid w:val="00D2444A"/>
    <w:rsid w:val="00D33AA6"/>
    <w:rsid w:val="00D370CB"/>
    <w:rsid w:val="00D4638E"/>
    <w:rsid w:val="00D573BD"/>
    <w:rsid w:val="00D73D24"/>
    <w:rsid w:val="00D95DD8"/>
    <w:rsid w:val="00DA4342"/>
    <w:rsid w:val="00DA4399"/>
    <w:rsid w:val="00DA76B6"/>
    <w:rsid w:val="00DB1596"/>
    <w:rsid w:val="00DB4FD5"/>
    <w:rsid w:val="00DC26C2"/>
    <w:rsid w:val="00DD1046"/>
    <w:rsid w:val="00DD7DEE"/>
    <w:rsid w:val="00DE1BBE"/>
    <w:rsid w:val="00DF08D8"/>
    <w:rsid w:val="00DF1EC7"/>
    <w:rsid w:val="00DF770F"/>
    <w:rsid w:val="00E00AB6"/>
    <w:rsid w:val="00E03C3A"/>
    <w:rsid w:val="00E2285E"/>
    <w:rsid w:val="00E2337C"/>
    <w:rsid w:val="00E26F25"/>
    <w:rsid w:val="00E331FF"/>
    <w:rsid w:val="00E405AB"/>
    <w:rsid w:val="00E544B3"/>
    <w:rsid w:val="00E617EA"/>
    <w:rsid w:val="00E62BEB"/>
    <w:rsid w:val="00E639F8"/>
    <w:rsid w:val="00E72F94"/>
    <w:rsid w:val="00E75EC9"/>
    <w:rsid w:val="00EA01B8"/>
    <w:rsid w:val="00EA60B7"/>
    <w:rsid w:val="00EB2523"/>
    <w:rsid w:val="00EB3A40"/>
    <w:rsid w:val="00EB3EC4"/>
    <w:rsid w:val="00EB4AEC"/>
    <w:rsid w:val="00EB6BBF"/>
    <w:rsid w:val="00EB78A7"/>
    <w:rsid w:val="00EB7E7D"/>
    <w:rsid w:val="00EC658A"/>
    <w:rsid w:val="00ED4D69"/>
    <w:rsid w:val="00ED5250"/>
    <w:rsid w:val="00F00B4C"/>
    <w:rsid w:val="00F03A14"/>
    <w:rsid w:val="00F03AF6"/>
    <w:rsid w:val="00F10A66"/>
    <w:rsid w:val="00F171B9"/>
    <w:rsid w:val="00F20E6B"/>
    <w:rsid w:val="00F250F0"/>
    <w:rsid w:val="00F33595"/>
    <w:rsid w:val="00F50D09"/>
    <w:rsid w:val="00F53B65"/>
    <w:rsid w:val="00F6698A"/>
    <w:rsid w:val="00F707A2"/>
    <w:rsid w:val="00F725E8"/>
    <w:rsid w:val="00F75855"/>
    <w:rsid w:val="00F93BF9"/>
    <w:rsid w:val="00F96886"/>
    <w:rsid w:val="00FA26AD"/>
    <w:rsid w:val="00FA6563"/>
    <w:rsid w:val="00FB017B"/>
    <w:rsid w:val="00FB02DA"/>
    <w:rsid w:val="00FC3E01"/>
    <w:rsid w:val="00FC6660"/>
    <w:rsid w:val="00FD38C3"/>
    <w:rsid w:val="00FD7FB4"/>
    <w:rsid w:val="00FF050F"/>
    <w:rsid w:val="00FF1AF6"/>
    <w:rsid w:val="00FF1B9F"/>
    <w:rsid w:val="00FF6B8E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67E47"/>
  <w15:chartTrackingRefBased/>
  <w15:docId w15:val="{2BB55D5A-167E-4868-B8CF-C2F67905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3D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3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3D5"/>
    <w:rPr>
      <w:rFonts w:eastAsiaTheme="minorEastAsia"/>
      <w:sz w:val="24"/>
      <w:szCs w:val="24"/>
    </w:rPr>
  </w:style>
  <w:style w:type="character" w:styleId="Hyperlink">
    <w:name w:val="Hyperlink"/>
    <w:uiPriority w:val="99"/>
    <w:rsid w:val="009023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23D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023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3D5"/>
    <w:rPr>
      <w:rFonts w:eastAsiaTheme="minorEastAsi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B28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7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bill.geis@mo.lcm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B41C79F8EB574D847D6ACE4224576A" ma:contentTypeVersion="13" ma:contentTypeDescription="Create a new document." ma:contentTypeScope="" ma:versionID="b501e70bde0ea85b195bac36a2f703eb">
  <xsd:schema xmlns:xsd="http://www.w3.org/2001/XMLSchema" xmlns:xs="http://www.w3.org/2001/XMLSchema" xmlns:p="http://schemas.microsoft.com/office/2006/metadata/properties" xmlns:ns3="fe898af6-5427-41a1-bb45-74a659eebba2" xmlns:ns4="78493d36-00f4-4340-ab02-60b0db03a2f4" targetNamespace="http://schemas.microsoft.com/office/2006/metadata/properties" ma:root="true" ma:fieldsID="7121c87cd41edd9f74536595a39905f3" ns3:_="" ns4:_="">
    <xsd:import namespace="fe898af6-5427-41a1-bb45-74a659eebba2"/>
    <xsd:import namespace="78493d36-00f4-4340-ab02-60b0db03a2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98af6-5427-41a1-bb45-74a659eeb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93d36-00f4-4340-ab02-60b0db03a2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7B6957-1839-4800-A1DF-3F77EF90A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98af6-5427-41a1-bb45-74a659eebba2"/>
    <ds:schemaRef ds:uri="78493d36-00f4-4340-ab02-60b0db03a2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F4D74-B47C-43B1-B2E8-0BF4FD1A1C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F192FA-3E1F-47A4-86CC-D15336E207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2019-2020 Missouri District Mission Grant Application</vt:lpstr>
    </vt:vector>
  </TitlesOfParts>
  <Company>Missouri District LCMS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 Missouri District Mission Grant Application</dc:title>
  <dc:subject/>
  <dc:creator>Bill S. Geis</dc:creator>
  <cp:keywords>LCMS; Missouri District; Missions; Grants</cp:keywords>
  <dc:description>Ver. 190124</dc:description>
  <cp:lastModifiedBy>Bill Geis</cp:lastModifiedBy>
  <cp:revision>194</cp:revision>
  <cp:lastPrinted>2023-11-01T14:20:00Z</cp:lastPrinted>
  <dcterms:created xsi:type="dcterms:W3CDTF">2024-01-19T13:08:00Z</dcterms:created>
  <dcterms:modified xsi:type="dcterms:W3CDTF">2024-01-19T15:10:00Z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0x01010072B41C79F8EB574D847D6ACE4224576A</vt:lpwstr>
  </property>
</Properties>
</file>